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D00" w:rsidRDefault="001B1D00" w:rsidP="001B1D00">
      <w:pPr>
        <w:pStyle w:val="StandardoZA"/>
        <w:ind w:hanging="15"/>
      </w:pPr>
      <w:bookmarkStart w:id="0" w:name="_GoBack"/>
      <w:bookmarkEnd w:id="0"/>
      <w:r>
        <w:drawing>
          <wp:inline distT="0" distB="0" distL="0" distR="0" wp14:anchorId="1E91C78D" wp14:editId="59A13C05">
            <wp:extent cx="5000625" cy="1262380"/>
            <wp:effectExtent l="0" t="0" r="9525" b="0"/>
            <wp:docPr id="4" name="Grafik 4" descr="D:\Rainer Privat\Projekte\Kunsthaus Bregenz\Grafiken\von Clemens\Fuer_Web_und_Geraete_Speichern\KUB_2.0_B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descr="D:\Rainer Privat\Projekte\Kunsthaus Bregenz\Grafiken\von Clemens\Fuer_Web_und_Geraete_Speichern\KUB_2.0_Bloc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0625" cy="1262380"/>
                    </a:xfrm>
                    <a:prstGeom prst="rect">
                      <a:avLst/>
                    </a:prstGeom>
                    <a:noFill/>
                    <a:ln>
                      <a:noFill/>
                    </a:ln>
                  </pic:spPr>
                </pic:pic>
              </a:graphicData>
            </a:graphic>
          </wp:inline>
        </w:drawing>
      </w:r>
    </w:p>
    <w:p w:rsidR="001B1D00" w:rsidRDefault="001B1D00" w:rsidP="001B1D00"/>
    <w:p w:rsidR="0003547D" w:rsidRPr="001C6CB8" w:rsidRDefault="0003547D" w:rsidP="0003547D">
      <w:pPr>
        <w:spacing w:line="851" w:lineRule="exact"/>
      </w:pPr>
      <w:r>
        <w:t>KUB 2019</w:t>
      </w:r>
      <w:r w:rsidRPr="001C6CB8">
        <w:t>.0</w:t>
      </w:r>
      <w:r>
        <w:t>2</w:t>
      </w:r>
      <w:r w:rsidRPr="001C6CB8">
        <w:t xml:space="preserve"> | Presseinformation</w:t>
      </w:r>
    </w:p>
    <w:p w:rsidR="0003547D" w:rsidRPr="001C6CB8" w:rsidRDefault="0003547D" w:rsidP="0003547D">
      <w:pPr>
        <w:pStyle w:val="KUBT2S"/>
        <w:rPr>
          <w:rFonts w:ascii="ClanPro-Bold" w:hAnsi="ClanPro-Bold"/>
        </w:rPr>
      </w:pPr>
      <w:r>
        <w:rPr>
          <w:rFonts w:ascii="ClanPro-Bold" w:hAnsi="ClanPro-Bold"/>
        </w:rPr>
        <w:t>Miriam Cahn</w:t>
      </w:r>
    </w:p>
    <w:p w:rsidR="0003547D" w:rsidRPr="001C6CB8" w:rsidRDefault="0003547D" w:rsidP="0003547D">
      <w:pPr>
        <w:pStyle w:val="KUBT2S"/>
      </w:pPr>
      <w:r w:rsidRPr="00FF0944">
        <w:rPr>
          <w:rFonts w:ascii="ClanPro-Bold" w:hAnsi="ClanPro-Bold"/>
          <w:color w:val="7F7F7F" w:themeColor="text1" w:themeTint="80"/>
        </w:rPr>
        <w:t>DAS GENAUE HINSCHAUEN</w:t>
      </w:r>
      <w:r>
        <w:br/>
        <w:t>13</w:t>
      </w:r>
      <w:r w:rsidRPr="001C6CB8">
        <w:t xml:space="preserve"> </w:t>
      </w:r>
      <w:r>
        <w:t xml:space="preserve">| </w:t>
      </w:r>
      <w:r w:rsidRPr="001C6CB8">
        <w:t>0</w:t>
      </w:r>
      <w:r>
        <w:t xml:space="preserve">4 </w:t>
      </w:r>
      <w:r>
        <w:rPr>
          <w:lang w:val="de-DE"/>
        </w:rPr>
        <w:t>– 30</w:t>
      </w:r>
      <w:r w:rsidRPr="001C6CB8">
        <w:t xml:space="preserve"> </w:t>
      </w:r>
      <w:r>
        <w:t>|</w:t>
      </w:r>
      <w:r w:rsidRPr="001C6CB8">
        <w:t xml:space="preserve"> 0</w:t>
      </w:r>
      <w:r>
        <w:t>6</w:t>
      </w:r>
      <w:r w:rsidRPr="001C6CB8">
        <w:t xml:space="preserve"> </w:t>
      </w:r>
      <w:r>
        <w:t>|</w:t>
      </w:r>
      <w:r w:rsidRPr="001C6CB8">
        <w:t xml:space="preserve"> </w:t>
      </w:r>
      <w:r>
        <w:t>201</w:t>
      </w:r>
      <w:r w:rsidRPr="001C6CB8">
        <w:t>9</w:t>
      </w:r>
    </w:p>
    <w:p w:rsidR="00B76DB2" w:rsidRPr="00355170" w:rsidRDefault="00B76DB2" w:rsidP="00B76DB2">
      <w:pPr>
        <w:rPr>
          <w:rFonts w:ascii="ClanPro-Bold" w:hAnsi="ClanPro-Bold"/>
        </w:rPr>
      </w:pPr>
    </w:p>
    <w:p w:rsidR="00B76DB2" w:rsidRDefault="00B76DB2" w:rsidP="00B76DB2">
      <w:pPr>
        <w:pStyle w:val="KUBB"/>
        <w:rPr>
          <w:rFonts w:ascii="ClanPro-Book" w:hAnsi="ClanPro-Book"/>
        </w:rPr>
      </w:pPr>
    </w:p>
    <w:p w:rsidR="00B76DB2" w:rsidRDefault="00B76DB2" w:rsidP="00B76DB2">
      <w:pPr>
        <w:pStyle w:val="KUBB"/>
        <w:rPr>
          <w:rFonts w:ascii="ClanPro-Book" w:hAnsi="ClanPro-Book"/>
        </w:rPr>
      </w:pPr>
    </w:p>
    <w:p w:rsidR="00B76DB2" w:rsidRPr="003913A5" w:rsidRDefault="00B76DB2" w:rsidP="00B76DB2">
      <w:pPr>
        <w:pStyle w:val="KUBB"/>
        <w:rPr>
          <w:rFonts w:ascii="ClanPro-Book" w:hAnsi="ClanPro-Book"/>
        </w:rPr>
      </w:pPr>
    </w:p>
    <w:p w:rsidR="0003547D" w:rsidRPr="00E23D2B" w:rsidRDefault="0003547D" w:rsidP="0003547D">
      <w:pPr>
        <w:pStyle w:val="KUBB"/>
      </w:pPr>
      <w:r w:rsidRPr="00E23D2B">
        <w:t>Preview! Gespräch mit Miriam Cahn</w:t>
      </w:r>
    </w:p>
    <w:p w:rsidR="0003547D" w:rsidRPr="00867B3A" w:rsidRDefault="0003547D" w:rsidP="00867B3A">
      <w:pPr>
        <w:rPr>
          <w:rFonts w:ascii="ClanPro-Bold" w:eastAsiaTheme="minorHAnsi" w:hAnsi="ClanPro-Bold" w:cs="ClanPro-Black"/>
          <w:color w:val="666666"/>
          <w:spacing w:val="0"/>
          <w:kern w:val="0"/>
          <w:szCs w:val="19"/>
        </w:rPr>
      </w:pPr>
      <w:r w:rsidRPr="00867B3A">
        <w:rPr>
          <w:rFonts w:ascii="ClanPro-Bold" w:eastAsiaTheme="minorHAnsi" w:hAnsi="ClanPro-Bold" w:cs="ClanPro-Black"/>
          <w:color w:val="666666"/>
          <w:spacing w:val="0"/>
          <w:kern w:val="0"/>
          <w:szCs w:val="19"/>
        </w:rPr>
        <w:t>Samstag, 6. April 2019, 14 Uhr</w:t>
      </w:r>
    </w:p>
    <w:p w:rsidR="0003547D" w:rsidRDefault="0003547D" w:rsidP="0003547D">
      <w:pPr>
        <w:pStyle w:val="KUBB"/>
        <w:rPr>
          <w:rFonts w:ascii="ClanPro-Book" w:hAnsi="ClanPro-Book"/>
        </w:rPr>
      </w:pPr>
      <w:r w:rsidRPr="00E23D2B">
        <w:rPr>
          <w:rFonts w:ascii="ClanPro-Book" w:hAnsi="ClanPro-Book"/>
        </w:rPr>
        <w:t>Das Hängen ihrer Werke ist für Miriam</w:t>
      </w:r>
      <w:r>
        <w:rPr>
          <w:rFonts w:ascii="ClanPro-Book" w:hAnsi="ClanPro-Book"/>
        </w:rPr>
        <w:t xml:space="preserve"> </w:t>
      </w:r>
      <w:r w:rsidRPr="00E23D2B">
        <w:rPr>
          <w:rFonts w:ascii="ClanPro-Book" w:hAnsi="ClanPro-Book"/>
        </w:rPr>
        <w:t xml:space="preserve">Cahn ein </w:t>
      </w:r>
      <w:r>
        <w:rPr>
          <w:rFonts w:ascii="ClanPro-Book" w:hAnsi="ClanPro-Book"/>
        </w:rPr>
        <w:t>p</w:t>
      </w:r>
      <w:r w:rsidRPr="00E23D2B">
        <w:rPr>
          <w:rFonts w:ascii="ClanPro-Book" w:hAnsi="ClanPro-Book"/>
        </w:rPr>
        <w:t>erformativer Akt und ebenso wichtig wie</w:t>
      </w:r>
      <w:r>
        <w:rPr>
          <w:rFonts w:ascii="ClanPro-Book" w:hAnsi="ClanPro-Book"/>
        </w:rPr>
        <w:t xml:space="preserve"> </w:t>
      </w:r>
      <w:r w:rsidRPr="00E23D2B">
        <w:rPr>
          <w:rFonts w:ascii="ClanPro-Book" w:hAnsi="ClanPro-Book"/>
        </w:rPr>
        <w:t>die Arbeit im Atelier. Im Gespräch mit KUB Direktor</w:t>
      </w:r>
      <w:r>
        <w:rPr>
          <w:rFonts w:ascii="ClanPro-Book" w:hAnsi="ClanPro-Book"/>
        </w:rPr>
        <w:t xml:space="preserve"> </w:t>
      </w:r>
      <w:r w:rsidRPr="00E23D2B">
        <w:rPr>
          <w:rFonts w:ascii="ClanPro-Book" w:hAnsi="ClanPro-Book"/>
        </w:rPr>
        <w:t>Thomas D. Trummer kommentiert Miriam Cahn ihre</w:t>
      </w:r>
      <w:r>
        <w:rPr>
          <w:rFonts w:ascii="ClanPro-Book" w:hAnsi="ClanPro-Book"/>
        </w:rPr>
        <w:t xml:space="preserve"> </w:t>
      </w:r>
      <w:r w:rsidRPr="00E23D2B">
        <w:rPr>
          <w:rFonts w:ascii="ClanPro-Book" w:hAnsi="ClanPro-Book"/>
        </w:rPr>
        <w:t>Vorgehensweise.</w:t>
      </w:r>
    </w:p>
    <w:p w:rsidR="0003547D" w:rsidRDefault="0003547D" w:rsidP="0003547D">
      <w:pPr>
        <w:pStyle w:val="KUBB"/>
      </w:pPr>
    </w:p>
    <w:p w:rsidR="0003547D" w:rsidRDefault="00A640F3" w:rsidP="0003547D">
      <w:pPr>
        <w:pStyle w:val="KUBB"/>
      </w:pPr>
      <w:r>
        <w:t>Presserundgang mit Miriam Cahn</w:t>
      </w:r>
    </w:p>
    <w:p w:rsidR="0003547D" w:rsidRPr="00867B3A" w:rsidRDefault="0003547D" w:rsidP="0003547D">
      <w:pPr>
        <w:rPr>
          <w:rFonts w:ascii="ClanPro-Bold" w:eastAsiaTheme="minorHAnsi" w:hAnsi="ClanPro-Bold" w:cs="ClanPro-Black"/>
          <w:color w:val="666666"/>
          <w:spacing w:val="0"/>
          <w:kern w:val="0"/>
          <w:szCs w:val="19"/>
        </w:rPr>
      </w:pPr>
      <w:r w:rsidRPr="00867B3A">
        <w:rPr>
          <w:rFonts w:ascii="ClanPro-Bold" w:eastAsiaTheme="minorHAnsi" w:hAnsi="ClanPro-Bold" w:cs="ClanPro-Black"/>
          <w:color w:val="666666"/>
          <w:spacing w:val="0"/>
          <w:kern w:val="0"/>
          <w:szCs w:val="19"/>
        </w:rPr>
        <w:t>Donnerstag, 11. April 2019, 11 Uhr</w:t>
      </w:r>
    </w:p>
    <w:p w:rsidR="0003547D" w:rsidRDefault="0003547D" w:rsidP="0003547D"/>
    <w:p w:rsidR="0003547D" w:rsidRDefault="0003547D" w:rsidP="0003547D">
      <w:pPr>
        <w:pStyle w:val="KUBB"/>
      </w:pPr>
      <w:r>
        <w:t xml:space="preserve">Eröffnung </w:t>
      </w:r>
    </w:p>
    <w:p w:rsidR="0003547D" w:rsidRPr="00867B3A" w:rsidRDefault="0003547D" w:rsidP="0003547D">
      <w:pPr>
        <w:rPr>
          <w:rFonts w:ascii="ClanPro-Bold" w:eastAsiaTheme="minorHAnsi" w:hAnsi="ClanPro-Bold" w:cs="ClanPro-Black"/>
          <w:color w:val="666666"/>
          <w:spacing w:val="0"/>
          <w:kern w:val="0"/>
          <w:szCs w:val="19"/>
        </w:rPr>
      </w:pPr>
      <w:r w:rsidRPr="00867B3A">
        <w:rPr>
          <w:rFonts w:ascii="ClanPro-Bold" w:eastAsiaTheme="minorHAnsi" w:hAnsi="ClanPro-Bold" w:cs="ClanPro-Black"/>
          <w:color w:val="666666"/>
          <w:spacing w:val="0"/>
          <w:kern w:val="0"/>
          <w:szCs w:val="19"/>
        </w:rPr>
        <w:t>Freitag, 12. April 2019, 19 Uhr</w:t>
      </w:r>
    </w:p>
    <w:p w:rsidR="0003547D" w:rsidRDefault="0003547D" w:rsidP="0003547D">
      <w:pPr>
        <w:rPr>
          <w:rFonts w:ascii="ClanPro-Bold" w:hAnsi="ClanPro-Bold"/>
        </w:rPr>
      </w:pPr>
    </w:p>
    <w:p w:rsidR="0003547D" w:rsidRPr="00664DE3" w:rsidRDefault="0003547D" w:rsidP="0003547D">
      <w:pPr>
        <w:rPr>
          <w:rFonts w:ascii="ClanPro-Bold" w:hAnsi="ClanPro-Bold"/>
        </w:rPr>
      </w:pPr>
      <w:r>
        <w:rPr>
          <w:rFonts w:ascii="ClanPro-Bold" w:hAnsi="ClanPro-Bold"/>
        </w:rPr>
        <w:t>Pressefotos zum D</w:t>
      </w:r>
      <w:r w:rsidRPr="00664DE3">
        <w:rPr>
          <w:rFonts w:ascii="ClanPro-Bold" w:hAnsi="ClanPro-Bold"/>
        </w:rPr>
        <w:t>ownload</w:t>
      </w:r>
    </w:p>
    <w:p w:rsidR="0003547D" w:rsidRDefault="0003547D" w:rsidP="0003547D">
      <w:r>
        <w:t>www.kunsthaus-bregenz.at</w:t>
      </w:r>
    </w:p>
    <w:p w:rsidR="001B1D00" w:rsidRDefault="001B1D00" w:rsidP="001B1D00">
      <w:pPr>
        <w:spacing w:line="360" w:lineRule="auto"/>
        <w:rPr>
          <w:highlight w:val="yellow"/>
        </w:rPr>
      </w:pPr>
    </w:p>
    <w:p w:rsidR="0003547D" w:rsidRDefault="0003547D" w:rsidP="001B1D00">
      <w:pPr>
        <w:spacing w:line="360" w:lineRule="auto"/>
        <w:rPr>
          <w:highlight w:val="yellow"/>
        </w:rPr>
      </w:pPr>
    </w:p>
    <w:p w:rsidR="0003547D" w:rsidRPr="00CD418E" w:rsidRDefault="0003547D" w:rsidP="001B1D00">
      <w:pPr>
        <w:spacing w:line="360" w:lineRule="auto"/>
        <w:rPr>
          <w:highlight w:val="yellow"/>
        </w:rPr>
      </w:pPr>
    </w:p>
    <w:p w:rsidR="001B1D00" w:rsidRPr="00CD418E" w:rsidRDefault="001B1D00" w:rsidP="001B1D00">
      <w:pPr>
        <w:spacing w:line="360" w:lineRule="auto"/>
        <w:rPr>
          <w:highlight w:val="yellow"/>
        </w:rPr>
      </w:pPr>
    </w:p>
    <w:p w:rsidR="001B1D00" w:rsidRPr="00CD418E" w:rsidRDefault="001B1D00" w:rsidP="001B1D00">
      <w:pPr>
        <w:rPr>
          <w:highlight w:val="yellow"/>
          <w:lang w:eastAsia="de-DE"/>
        </w:rPr>
      </w:pPr>
    </w:p>
    <w:p w:rsidR="001B1D00" w:rsidRDefault="001B1D00" w:rsidP="001B1D00">
      <w:pPr>
        <w:rPr>
          <w:highlight w:val="yellow"/>
          <w:lang w:eastAsia="de-DE"/>
        </w:rPr>
      </w:pPr>
    </w:p>
    <w:p w:rsidR="00B76DB2" w:rsidRDefault="00B76DB2" w:rsidP="001B1D00">
      <w:pPr>
        <w:rPr>
          <w:highlight w:val="yellow"/>
          <w:lang w:eastAsia="de-DE"/>
        </w:rPr>
      </w:pPr>
    </w:p>
    <w:p w:rsidR="00B76DB2" w:rsidRDefault="00B76DB2" w:rsidP="001B1D00">
      <w:pPr>
        <w:rPr>
          <w:highlight w:val="yellow"/>
          <w:lang w:eastAsia="de-DE"/>
        </w:rPr>
      </w:pPr>
    </w:p>
    <w:p w:rsidR="00B76DB2" w:rsidRDefault="00B76DB2" w:rsidP="001B1D00">
      <w:pPr>
        <w:rPr>
          <w:highlight w:val="yellow"/>
          <w:lang w:eastAsia="de-DE"/>
        </w:rPr>
      </w:pPr>
    </w:p>
    <w:p w:rsidR="00B76DB2" w:rsidRDefault="00B76DB2" w:rsidP="001B1D00">
      <w:pPr>
        <w:rPr>
          <w:highlight w:val="yellow"/>
          <w:lang w:eastAsia="de-DE"/>
        </w:rPr>
      </w:pPr>
    </w:p>
    <w:p w:rsidR="00FA4EEA" w:rsidRPr="0019278E" w:rsidRDefault="00B14313" w:rsidP="0019278E">
      <w:pPr>
        <w:spacing w:after="200" w:line="276" w:lineRule="auto"/>
        <w:rPr>
          <w:szCs w:val="19"/>
        </w:rPr>
      </w:pPr>
      <w:r w:rsidRPr="0003547D">
        <w:rPr>
          <w:rFonts w:eastAsiaTheme="minorHAnsi" w:cs="ClanPro-Book"/>
          <w:spacing w:val="0"/>
          <w:kern w:val="0"/>
          <w:szCs w:val="19"/>
        </w:rPr>
        <w:t>»</w:t>
      </w:r>
      <w:r w:rsidR="0003547D" w:rsidRPr="0003547D">
        <w:rPr>
          <w:rFonts w:eastAsiaTheme="minorHAnsi" w:cs="ClanPro-Book"/>
          <w:spacing w:val="0"/>
          <w:kern w:val="0"/>
          <w:szCs w:val="19"/>
        </w:rPr>
        <w:t>Was heißt das eigentlich heute, dieses Frausein?</w:t>
      </w:r>
      <w:r w:rsidRPr="0003547D">
        <w:rPr>
          <w:rFonts w:eastAsiaTheme="minorHAnsi" w:cs="ClanPro-Book"/>
          <w:spacing w:val="0"/>
          <w:kern w:val="0"/>
          <w:szCs w:val="19"/>
        </w:rPr>
        <w:t xml:space="preserve">« </w:t>
      </w:r>
      <w:r w:rsidR="0019278E" w:rsidRPr="0003547D">
        <w:rPr>
          <w:rFonts w:eastAsiaTheme="minorHAnsi" w:cs="ClanPro-Book"/>
          <w:spacing w:val="0"/>
          <w:kern w:val="0"/>
          <w:szCs w:val="19"/>
        </w:rPr>
        <w:br/>
      </w:r>
      <w:r w:rsidR="0003547D">
        <w:rPr>
          <w:rFonts w:eastAsiaTheme="minorHAnsi" w:cs="ClanPro-Book"/>
          <w:spacing w:val="0"/>
          <w:kern w:val="0"/>
          <w:szCs w:val="19"/>
        </w:rPr>
        <w:t>Miriam Cahn</w:t>
      </w:r>
    </w:p>
    <w:p w:rsidR="00FA4EEA" w:rsidRPr="0019278E" w:rsidRDefault="00FA4EEA" w:rsidP="00B14313">
      <w:pPr>
        <w:rPr>
          <w:szCs w:val="19"/>
        </w:rPr>
      </w:pPr>
    </w:p>
    <w:p w:rsidR="00FA4EEA" w:rsidRPr="0019278E" w:rsidRDefault="00FA4EEA" w:rsidP="00B14313">
      <w:pPr>
        <w:rPr>
          <w:szCs w:val="19"/>
        </w:rPr>
      </w:pPr>
    </w:p>
    <w:p w:rsidR="00FA4EEA" w:rsidRDefault="00FA4EEA" w:rsidP="00B14313">
      <w:pPr>
        <w:rPr>
          <w:szCs w:val="19"/>
        </w:rPr>
      </w:pPr>
    </w:p>
    <w:p w:rsidR="005F7961" w:rsidRDefault="005F7961" w:rsidP="00B14313">
      <w:pPr>
        <w:rPr>
          <w:szCs w:val="19"/>
        </w:rPr>
      </w:pPr>
    </w:p>
    <w:p w:rsidR="005F7961" w:rsidRPr="0019278E" w:rsidRDefault="005F7961" w:rsidP="00B14313">
      <w:pPr>
        <w:rPr>
          <w:szCs w:val="19"/>
        </w:rPr>
      </w:pPr>
    </w:p>
    <w:p w:rsidR="00FA4EEA" w:rsidRPr="0019278E" w:rsidRDefault="00FA4EEA" w:rsidP="00B14313">
      <w:pPr>
        <w:rPr>
          <w:szCs w:val="19"/>
        </w:rPr>
      </w:pPr>
    </w:p>
    <w:p w:rsidR="0003547D" w:rsidRDefault="007F6976" w:rsidP="0003547D">
      <w:pPr>
        <w:spacing w:after="200" w:line="276" w:lineRule="auto"/>
      </w:pPr>
      <w:r>
        <w:t>Pünktlich zu i</w:t>
      </w:r>
      <w:r w:rsidR="0003547D">
        <w:t xml:space="preserve">hrem siebzigsten Geburtstag im Sommer 2019 zeigt Miriam Cahn im Kunsthaus Bregenz ihre erste große institutionelle Einzelausstellung in Österreich. </w:t>
      </w:r>
    </w:p>
    <w:p w:rsidR="0003547D" w:rsidRPr="0003547D" w:rsidRDefault="0003547D" w:rsidP="0003547D">
      <w:pPr>
        <w:spacing w:after="200" w:line="276" w:lineRule="auto"/>
        <w:rPr>
          <w:lang w:val="de-DE"/>
        </w:rPr>
      </w:pPr>
      <w:r w:rsidRPr="0003547D">
        <w:rPr>
          <w:lang w:val="de-DE"/>
        </w:rPr>
        <w:t>Die Figuren leuchten in fluoreszierendem Licht, ein</w:t>
      </w:r>
      <w:r>
        <w:rPr>
          <w:lang w:val="de-DE"/>
        </w:rPr>
        <w:t>-</w:t>
      </w:r>
      <w:r w:rsidRPr="0003547D">
        <w:rPr>
          <w:lang w:val="de-DE"/>
        </w:rPr>
        <w:t xml:space="preserve">getaucht in mattes Ultramarin. Ihre Haare strömen nach oben, ebenso die schwerelos scheinenden Arme und Hände. Blass ist das Stück Stoff, nach dem die linke Figur greift. Es zeigt ein verschleiertes Antlitz, ähnlich dem Turiner Grabtuch. Gläsern und geisterhaft sind die Augen der Dargestellten, die dunkle, schattenhafte Stimmung schockiert. </w:t>
      </w:r>
      <w:r w:rsidRPr="0003547D">
        <w:rPr>
          <w:rFonts w:ascii="ClanPro-BookItalic" w:hAnsi="ClanPro-BookItalic"/>
          <w:lang w:val="de-DE"/>
        </w:rPr>
        <w:t>MARE NOSTRUM</w:t>
      </w:r>
      <w:r w:rsidRPr="0003547D">
        <w:rPr>
          <w:lang w:val="de-DE"/>
        </w:rPr>
        <w:t>, so der Titel des Gemäldes, ist die lateinische Bezeichnung für das Mittelmeer, aber auch der Name der italienischen Marineoperation zur Seenot</w:t>
      </w:r>
      <w:r>
        <w:rPr>
          <w:lang w:val="de-DE"/>
        </w:rPr>
        <w:t>-</w:t>
      </w:r>
      <w:r w:rsidRPr="0003547D">
        <w:rPr>
          <w:lang w:val="de-DE"/>
        </w:rPr>
        <w:t xml:space="preserve">rettung von tausenden von Flüchtlingen vor </w:t>
      </w:r>
      <w:proofErr w:type="spellStart"/>
      <w:r w:rsidRPr="0003547D">
        <w:rPr>
          <w:lang w:val="de-DE"/>
        </w:rPr>
        <w:t>Lampedusa</w:t>
      </w:r>
      <w:proofErr w:type="spellEnd"/>
      <w:r w:rsidRPr="0003547D">
        <w:rPr>
          <w:lang w:val="de-DE"/>
        </w:rPr>
        <w:t xml:space="preserve"> 2013/2014. Das Gemälde ist ein schonungsloses Dokument der Krisen der Gegenwart. Es zeigt die ertrunkenen Flüchtlinge, die namen</w:t>
      </w:r>
      <w:r>
        <w:rPr>
          <w:lang w:val="de-DE"/>
        </w:rPr>
        <w:t>los auf den Meeresboden sinken.</w:t>
      </w:r>
    </w:p>
    <w:p w:rsidR="0003547D" w:rsidRPr="0003547D" w:rsidRDefault="0003547D" w:rsidP="0003547D">
      <w:pPr>
        <w:spacing w:after="200" w:line="276" w:lineRule="auto"/>
        <w:rPr>
          <w:lang w:val="de-DE"/>
        </w:rPr>
      </w:pPr>
      <w:r w:rsidRPr="0003547D">
        <w:rPr>
          <w:lang w:val="de-DE"/>
        </w:rPr>
        <w:t>Im dritten Geschoss des Kunsthaus Bregenz greift eine Auswahl</w:t>
      </w:r>
      <w:r w:rsidR="007F6976">
        <w:rPr>
          <w:lang w:val="de-DE"/>
        </w:rPr>
        <w:t xml:space="preserve"> der</w:t>
      </w:r>
      <w:r w:rsidRPr="0003547D">
        <w:rPr>
          <w:lang w:val="de-DE"/>
        </w:rPr>
        <w:t xml:space="preserve"> beeindruckenden Gemälde </w:t>
      </w:r>
      <w:r w:rsidR="007F6976">
        <w:rPr>
          <w:lang w:val="de-DE"/>
        </w:rPr>
        <w:t xml:space="preserve">Miriam Cahns </w:t>
      </w:r>
      <w:r w:rsidRPr="0003547D">
        <w:rPr>
          <w:lang w:val="de-DE"/>
        </w:rPr>
        <w:t>aktuelle politische und gesellschaftliche Debatten auf. Nicht nur das Schicksal der Opfer im Mittelmeer, auch Gewalt, sexuelle, politische und relig</w:t>
      </w:r>
      <w:r>
        <w:rPr>
          <w:lang w:val="de-DE"/>
        </w:rPr>
        <w:t xml:space="preserve">iöse Gewalt, sind ein zentrales </w:t>
      </w:r>
      <w:r w:rsidRPr="0003547D">
        <w:rPr>
          <w:lang w:val="de-DE"/>
        </w:rPr>
        <w:t>Thema. So zeigt Cahn einen Faustschlag (</w:t>
      </w:r>
      <w:r w:rsidRPr="0003547D">
        <w:rPr>
          <w:rFonts w:ascii="ClanPro-BookItalic" w:hAnsi="ClanPro-BookItalic"/>
          <w:lang w:val="de-DE"/>
        </w:rPr>
        <w:t>o. t.</w:t>
      </w:r>
      <w:r w:rsidRPr="0003547D">
        <w:rPr>
          <w:lang w:val="de-DE"/>
        </w:rPr>
        <w:t>, 2017). Eine Linke fährt dem Opfer geradewegs ins Gesicht. Der Täter ist ein Mann mit gerötetem Gesicht, mit der rechten Hand umgreift er sein erigiertes Geschlecht. Die getroffene Frau ist bleich, ihre Augen leer. Ihr Gesicht und auch der blass</w:t>
      </w:r>
      <w:r>
        <w:rPr>
          <w:lang w:val="de-DE"/>
        </w:rPr>
        <w:t>-</w:t>
      </w:r>
      <w:r w:rsidRPr="0003547D">
        <w:rPr>
          <w:lang w:val="de-DE"/>
        </w:rPr>
        <w:t>blaue Horizont sind kaum wahrnehmbar. Das drastische Motiv des provozierenden Gewaltsujets kehrt in Varianten wieder. Daneben Familiendarstellungen, Porträts, wie von Expressionist/innen gemalt, und immer wieder Nackte: Kinder, Frau</w:t>
      </w:r>
      <w:r>
        <w:rPr>
          <w:lang w:val="de-DE"/>
        </w:rPr>
        <w:t xml:space="preserve">en, Männer. Sie werden in ihrer </w:t>
      </w:r>
      <w:r w:rsidRPr="0003547D">
        <w:rPr>
          <w:lang w:val="de-DE"/>
        </w:rPr>
        <w:t>Verwundbar</w:t>
      </w:r>
      <w:r>
        <w:rPr>
          <w:lang w:val="de-DE"/>
        </w:rPr>
        <w:t>-</w:t>
      </w:r>
      <w:proofErr w:type="spellStart"/>
      <w:r w:rsidRPr="0003547D">
        <w:rPr>
          <w:lang w:val="de-DE"/>
        </w:rPr>
        <w:t>keit</w:t>
      </w:r>
      <w:proofErr w:type="spellEnd"/>
      <w:r w:rsidRPr="0003547D">
        <w:rPr>
          <w:lang w:val="de-DE"/>
        </w:rPr>
        <w:t xml:space="preserve"> gezeigt: als Täter und Opfer, im Begehren und in der Vereinsamung, von Träumen umnachtet, liebend, grob, umschlungen, um Hilfe r</w:t>
      </w:r>
      <w:r>
        <w:rPr>
          <w:lang w:val="de-DE"/>
        </w:rPr>
        <w:t xml:space="preserve">ufend, masturbierend oder tot. </w:t>
      </w:r>
    </w:p>
    <w:p w:rsidR="0003547D" w:rsidRPr="0003547D" w:rsidRDefault="0003547D" w:rsidP="0003547D">
      <w:pPr>
        <w:spacing w:after="200" w:line="276" w:lineRule="auto"/>
        <w:rPr>
          <w:lang w:val="de-DE"/>
        </w:rPr>
      </w:pPr>
      <w:r w:rsidRPr="0003547D">
        <w:rPr>
          <w:lang w:val="de-DE"/>
        </w:rPr>
        <w:t xml:space="preserve">Auffällig sind hier die Geometrie und die Verdoppelung mancher Formen, die Dynamik und </w:t>
      </w:r>
      <w:proofErr w:type="spellStart"/>
      <w:r w:rsidRPr="0003547D">
        <w:rPr>
          <w:lang w:val="de-DE"/>
        </w:rPr>
        <w:t>Spitzkantigkeit</w:t>
      </w:r>
      <w:proofErr w:type="spellEnd"/>
      <w:r w:rsidRPr="0003547D">
        <w:rPr>
          <w:lang w:val="de-DE"/>
        </w:rPr>
        <w:t>, vor allem das bühnenhafte Format und die durchgängige Verwendung von tiefem Schwarz,</w:t>
      </w:r>
      <w:r>
        <w:rPr>
          <w:lang w:val="de-DE"/>
        </w:rPr>
        <w:t xml:space="preserve"> das düstere Visionen wachruft.</w:t>
      </w:r>
    </w:p>
    <w:p w:rsidR="0003547D" w:rsidRPr="0003547D" w:rsidRDefault="0003547D" w:rsidP="0003547D">
      <w:pPr>
        <w:spacing w:after="200" w:line="276" w:lineRule="auto"/>
        <w:rPr>
          <w:lang w:val="de-DE"/>
        </w:rPr>
      </w:pPr>
      <w:r w:rsidRPr="0003547D">
        <w:rPr>
          <w:lang w:val="de-DE"/>
        </w:rPr>
        <w:lastRenderedPageBreak/>
        <w:t>Das erste Geschoss versammelt mit schwarzer Kreide auf weißem Papier gezeichnete Arbeiten, die Fotografien ähneln. Die meisten dieser Zeichnungen, die Cahn zu Serien zusammenstellt, stammen aus den 1980er und frühen 1990er Jahren. In vielen werden ihre malerische Arbeit und ihre Bewegung sichtbar, es sind F</w:t>
      </w:r>
      <w:r>
        <w:rPr>
          <w:lang w:val="de-DE"/>
        </w:rPr>
        <w:t>rauen, Kinder, Tiere, Pflanzen.</w:t>
      </w:r>
    </w:p>
    <w:p w:rsidR="0003547D" w:rsidRPr="0003547D" w:rsidRDefault="0003547D" w:rsidP="0003547D">
      <w:pPr>
        <w:spacing w:after="200" w:line="276" w:lineRule="auto"/>
        <w:rPr>
          <w:lang w:val="de-DE"/>
        </w:rPr>
      </w:pPr>
      <w:r w:rsidRPr="0003547D">
        <w:rPr>
          <w:lang w:val="de-DE"/>
        </w:rPr>
        <w:t xml:space="preserve">Im Erdgeschoss finden sich Zeichnungen und mit Farbe bearbeitete Fotografien. </w:t>
      </w:r>
      <w:proofErr w:type="spellStart"/>
      <w:r w:rsidR="007F6976">
        <w:rPr>
          <w:rFonts w:ascii="ClanPro-BookItalic" w:hAnsi="ClanPro-BookItalic"/>
          <w:lang w:val="de-DE"/>
        </w:rPr>
        <w:t>liebenmüssen</w:t>
      </w:r>
      <w:proofErr w:type="spellEnd"/>
      <w:r w:rsidR="007F6976">
        <w:rPr>
          <w:rFonts w:ascii="ClanPro-BookItalic" w:hAnsi="ClanPro-BookItalic"/>
          <w:lang w:val="de-DE"/>
        </w:rPr>
        <w:t xml:space="preserve"> –</w:t>
      </w:r>
      <w:r w:rsidRPr="0003547D">
        <w:rPr>
          <w:rFonts w:ascii="ClanPro-BookItalic" w:hAnsi="ClanPro-BookItalic"/>
          <w:lang w:val="de-DE"/>
        </w:rPr>
        <w:t xml:space="preserve"> DAS GENAUE HINSCHAUEN</w:t>
      </w:r>
      <w:r w:rsidRPr="0003547D">
        <w:rPr>
          <w:lang w:val="de-DE"/>
        </w:rPr>
        <w:t>, 2018, ist eine Serie aus dicht gehängten Schwarzweiß-Scans eigener Bilder. Die meisten zeigen das weibliche Geschlecht. Der Blick auf die Frau, die Bloß</w:t>
      </w:r>
      <w:r>
        <w:rPr>
          <w:lang w:val="de-DE"/>
        </w:rPr>
        <w:t>-</w:t>
      </w:r>
      <w:r w:rsidRPr="0003547D">
        <w:rPr>
          <w:lang w:val="de-DE"/>
        </w:rPr>
        <w:t xml:space="preserve">legung des weiblichen Körpers und die pornografische Schaulust sind das Thema dieser Serie. Cahn ist Feministin. </w:t>
      </w:r>
      <w:r w:rsidRPr="0003547D">
        <w:rPr>
          <w:rFonts w:ascii="ClanPro-BookItalic" w:hAnsi="ClanPro-BookItalic"/>
          <w:lang w:val="de-DE"/>
        </w:rPr>
        <w:t>DAS ZORNIGE SCHREIBEN</w:t>
      </w:r>
      <w:r w:rsidRPr="0003547D">
        <w:rPr>
          <w:lang w:val="de-DE"/>
        </w:rPr>
        <w:t xml:space="preserve"> ist eine kürzlich veröffentlichte Sammlung eigener Texte. Cahn reagiert in ihrer Arbeit auf die aktuelle #</w:t>
      </w:r>
      <w:proofErr w:type="spellStart"/>
      <w:r w:rsidRPr="0003547D">
        <w:rPr>
          <w:lang w:val="de-DE"/>
        </w:rPr>
        <w:t>MeToo</w:t>
      </w:r>
      <w:proofErr w:type="spellEnd"/>
      <w:r w:rsidRPr="0003547D">
        <w:rPr>
          <w:lang w:val="de-DE"/>
        </w:rPr>
        <w:t xml:space="preserve">-Debatte, auf die in den Medien kursierenden Darstellungen des weiblichen Geschlechts, aber auch auf die Kunstgeschichte. Bereits 1866 malt Gustave Courbet in </w:t>
      </w:r>
      <w:r w:rsidRPr="0003547D">
        <w:rPr>
          <w:rFonts w:ascii="ClanPro-BookItalic" w:hAnsi="ClanPro-BookItalic"/>
          <w:lang w:val="de-DE"/>
        </w:rPr>
        <w:t>Der Ursprung der Welt</w:t>
      </w:r>
      <w:r w:rsidRPr="0003547D">
        <w:rPr>
          <w:lang w:val="de-DE"/>
        </w:rPr>
        <w:t xml:space="preserve"> (Musée </w:t>
      </w:r>
      <w:proofErr w:type="spellStart"/>
      <w:r w:rsidRPr="0003547D">
        <w:rPr>
          <w:lang w:val="de-DE"/>
        </w:rPr>
        <w:t>d’Orsay</w:t>
      </w:r>
      <w:proofErr w:type="spellEnd"/>
      <w:r w:rsidRPr="0003547D">
        <w:rPr>
          <w:lang w:val="de-DE"/>
        </w:rPr>
        <w:t xml:space="preserve">, Paris) unverhüllt das weibliche Genital. »Das ist ein zentrales Bild für sehr viele Frauen, die Kunst machen, weil es diese Mischung zeigt, zwischen </w:t>
      </w:r>
      <w:proofErr w:type="spellStart"/>
      <w:r w:rsidRPr="0003547D">
        <w:rPr>
          <w:lang w:val="de-DE"/>
        </w:rPr>
        <w:t>Geilmachen</w:t>
      </w:r>
      <w:proofErr w:type="spellEnd"/>
      <w:r w:rsidRPr="0003547D">
        <w:rPr>
          <w:lang w:val="de-DE"/>
        </w:rPr>
        <w:t>, Pornografie und Sc</w:t>
      </w:r>
      <w:r>
        <w:rPr>
          <w:lang w:val="de-DE"/>
        </w:rPr>
        <w:t xml:space="preserve">hönheit«, erklärt Miriam Cahn. </w:t>
      </w:r>
    </w:p>
    <w:p w:rsidR="00037392" w:rsidRDefault="0003547D" w:rsidP="0003547D">
      <w:pPr>
        <w:spacing w:after="200" w:line="276" w:lineRule="auto"/>
        <w:rPr>
          <w:lang w:val="de-DE"/>
        </w:rPr>
      </w:pPr>
      <w:r w:rsidRPr="0003547D">
        <w:rPr>
          <w:lang w:val="de-DE"/>
        </w:rPr>
        <w:t>Miriam Cahn hat keine Scheu vor Themen der Sexualität. Sie setzt in ihrer Kunst auf das Profane. Sie tritt damit in einen gleichwertigen Dialog zur sakral anmutenden Architektur des Kunsthaus Bregenz. Sowohl Architekt Peter Zumthor als auch die Künstlerin sind in der Nähe von Basel geboren. Bislang haben sich die beiden nie persönlich kennengelernt — im Rahmen der Ausstellung in Bregenz wird erstmals ein öffentliches Gespräch stattfinden.</w:t>
      </w:r>
    </w:p>
    <w:p w:rsidR="0003547D" w:rsidRDefault="0003547D" w:rsidP="00B14313"/>
    <w:p w:rsidR="0003547D" w:rsidRDefault="0003547D" w:rsidP="00B14313"/>
    <w:p w:rsidR="0003547D" w:rsidRDefault="0003547D" w:rsidP="00B14313"/>
    <w:p w:rsidR="0003547D" w:rsidRDefault="0003547D" w:rsidP="00B14313"/>
    <w:p w:rsidR="0003547D" w:rsidRDefault="0003547D" w:rsidP="00B14313"/>
    <w:p w:rsidR="0003547D" w:rsidRDefault="0003547D" w:rsidP="00B14313"/>
    <w:p w:rsidR="0003547D" w:rsidRDefault="0003547D" w:rsidP="00B14313"/>
    <w:p w:rsidR="0003547D" w:rsidRDefault="0003547D" w:rsidP="00B14313"/>
    <w:p w:rsidR="0003547D" w:rsidRDefault="0003547D" w:rsidP="00B14313"/>
    <w:p w:rsidR="0003547D" w:rsidRDefault="0003547D" w:rsidP="00B14313"/>
    <w:p w:rsidR="0003547D" w:rsidRDefault="0003547D" w:rsidP="00B14313"/>
    <w:p w:rsidR="0003547D" w:rsidRDefault="0003547D" w:rsidP="00B14313"/>
    <w:p w:rsidR="0003547D" w:rsidRDefault="0003547D" w:rsidP="00B14313"/>
    <w:p w:rsidR="0003547D" w:rsidRDefault="0003547D" w:rsidP="00B14313"/>
    <w:p w:rsidR="0003547D" w:rsidRDefault="0003547D" w:rsidP="00B14313"/>
    <w:p w:rsidR="0003547D" w:rsidRDefault="0003547D" w:rsidP="00B14313"/>
    <w:p w:rsidR="0003547D" w:rsidRDefault="0003547D" w:rsidP="00B14313"/>
    <w:p w:rsidR="0003547D" w:rsidRDefault="0003547D" w:rsidP="00B14313"/>
    <w:p w:rsidR="0003547D" w:rsidRDefault="0003547D" w:rsidP="00B14313"/>
    <w:p w:rsidR="00B14313" w:rsidRPr="00BF31EB" w:rsidRDefault="00111C95" w:rsidP="00B14313">
      <w:r>
        <w:lastRenderedPageBreak/>
        <w:t>B</w:t>
      </w:r>
      <w:r w:rsidR="00B14313" w:rsidRPr="00BF31EB">
        <w:t>iografie</w:t>
      </w:r>
    </w:p>
    <w:p w:rsidR="00B14313" w:rsidRPr="00BF31EB" w:rsidRDefault="0003547D" w:rsidP="00B14313">
      <w:pPr>
        <w:rPr>
          <w:rFonts w:ascii="ClanPro-Bold" w:hAnsi="ClanPro-Bold"/>
        </w:rPr>
      </w:pPr>
      <w:r>
        <w:rPr>
          <w:rFonts w:ascii="ClanPro-Bold" w:hAnsi="ClanPro-Bold"/>
        </w:rPr>
        <w:t>Miriam Cahn</w:t>
      </w:r>
    </w:p>
    <w:p w:rsidR="00B14313" w:rsidRPr="00BF31EB" w:rsidRDefault="00B14313" w:rsidP="00B14313">
      <w:pPr>
        <w:pStyle w:val="StandardWeb"/>
        <w:spacing w:before="0" w:beforeAutospacing="0" w:after="0" w:afterAutospacing="0" w:line="284" w:lineRule="exact"/>
        <w:rPr>
          <w:rFonts w:ascii="ClanPro-Book" w:eastAsia="Calibri" w:hAnsi="ClanPro-Book"/>
          <w:spacing w:val="2"/>
          <w:kern w:val="19"/>
          <w:sz w:val="19"/>
          <w:szCs w:val="19"/>
          <w:lang w:eastAsia="en-US"/>
        </w:rPr>
      </w:pPr>
    </w:p>
    <w:p w:rsidR="00B14313" w:rsidRPr="00BF31EB" w:rsidRDefault="00B14313" w:rsidP="00B14313">
      <w:pPr>
        <w:pStyle w:val="StandardWeb"/>
        <w:spacing w:before="0" w:beforeAutospacing="0" w:after="0" w:afterAutospacing="0" w:line="284" w:lineRule="exact"/>
        <w:rPr>
          <w:rFonts w:ascii="ClanPro-Book" w:eastAsia="Calibri" w:hAnsi="ClanPro-Book"/>
          <w:spacing w:val="2"/>
          <w:kern w:val="19"/>
          <w:sz w:val="19"/>
          <w:szCs w:val="19"/>
          <w:lang w:eastAsia="en-US"/>
        </w:rPr>
      </w:pPr>
    </w:p>
    <w:p w:rsidR="00B14313" w:rsidRPr="00BF31EB" w:rsidRDefault="00B14313" w:rsidP="00B14313">
      <w:pPr>
        <w:pStyle w:val="StandardWeb"/>
        <w:spacing w:before="0" w:beforeAutospacing="0" w:after="0" w:afterAutospacing="0" w:line="284" w:lineRule="exact"/>
        <w:rPr>
          <w:rFonts w:ascii="ClanPro-Book" w:eastAsia="Calibri" w:hAnsi="ClanPro-Book"/>
          <w:spacing w:val="2"/>
          <w:kern w:val="19"/>
          <w:sz w:val="19"/>
          <w:szCs w:val="19"/>
          <w:lang w:eastAsia="en-US"/>
        </w:rPr>
      </w:pPr>
    </w:p>
    <w:p w:rsidR="00B14313" w:rsidRPr="00BF31EB" w:rsidRDefault="00B14313" w:rsidP="00B14313">
      <w:pPr>
        <w:pStyle w:val="StandardWeb"/>
        <w:spacing w:before="0" w:beforeAutospacing="0" w:after="0" w:afterAutospacing="0" w:line="284" w:lineRule="exact"/>
        <w:rPr>
          <w:rFonts w:ascii="ClanPro-Book" w:eastAsia="Calibri" w:hAnsi="ClanPro-Book"/>
          <w:spacing w:val="2"/>
          <w:kern w:val="19"/>
          <w:sz w:val="19"/>
          <w:szCs w:val="19"/>
          <w:lang w:eastAsia="en-US"/>
        </w:rPr>
      </w:pPr>
    </w:p>
    <w:p w:rsidR="00AE1DA5" w:rsidRPr="00BF31EB" w:rsidRDefault="00AE1DA5" w:rsidP="00B14313">
      <w:pPr>
        <w:pStyle w:val="StandardWeb"/>
        <w:spacing w:before="0" w:beforeAutospacing="0" w:after="0" w:afterAutospacing="0" w:line="284" w:lineRule="exact"/>
        <w:rPr>
          <w:rFonts w:ascii="ClanPro-Book" w:eastAsia="Calibri" w:hAnsi="ClanPro-Book"/>
          <w:spacing w:val="2"/>
          <w:kern w:val="19"/>
          <w:sz w:val="19"/>
          <w:szCs w:val="19"/>
          <w:lang w:eastAsia="en-US"/>
        </w:rPr>
      </w:pPr>
    </w:p>
    <w:p w:rsidR="00B14313" w:rsidRDefault="00B14313" w:rsidP="00B14313">
      <w:pPr>
        <w:pStyle w:val="StandardWeb"/>
        <w:spacing w:before="0" w:beforeAutospacing="0" w:after="0" w:afterAutospacing="0" w:line="284" w:lineRule="exact"/>
        <w:rPr>
          <w:rFonts w:ascii="ClanPro-Book" w:eastAsia="Calibri" w:hAnsi="ClanPro-Book"/>
          <w:spacing w:val="2"/>
          <w:kern w:val="19"/>
          <w:sz w:val="19"/>
          <w:szCs w:val="19"/>
          <w:lang w:eastAsia="en-US"/>
        </w:rPr>
      </w:pPr>
    </w:p>
    <w:p w:rsidR="007F6976" w:rsidRPr="00BF31EB" w:rsidRDefault="007F6976" w:rsidP="00B14313">
      <w:pPr>
        <w:pStyle w:val="StandardWeb"/>
        <w:spacing w:before="0" w:beforeAutospacing="0" w:after="0" w:afterAutospacing="0" w:line="284" w:lineRule="exact"/>
        <w:rPr>
          <w:rFonts w:ascii="ClanPro-Book" w:eastAsia="Calibri" w:hAnsi="ClanPro-Book"/>
          <w:spacing w:val="2"/>
          <w:kern w:val="19"/>
          <w:sz w:val="19"/>
          <w:szCs w:val="19"/>
          <w:lang w:eastAsia="en-US"/>
        </w:rPr>
      </w:pPr>
    </w:p>
    <w:p w:rsidR="00B14313" w:rsidRPr="00BF31EB" w:rsidRDefault="00B14313" w:rsidP="00B05DE8">
      <w:pPr>
        <w:autoSpaceDE w:val="0"/>
        <w:autoSpaceDN w:val="0"/>
        <w:adjustRightInd w:val="0"/>
        <w:rPr>
          <w:rFonts w:eastAsiaTheme="minorHAnsi" w:cs="Arial"/>
          <w:szCs w:val="19"/>
        </w:rPr>
      </w:pPr>
    </w:p>
    <w:p w:rsidR="0003547D" w:rsidRPr="00F53594" w:rsidRDefault="0003547D" w:rsidP="0003547D">
      <w:pPr>
        <w:rPr>
          <w:color w:val="1D1D1B"/>
        </w:rPr>
      </w:pPr>
      <w:r w:rsidRPr="00F53594">
        <w:rPr>
          <w:color w:val="1D1D1B"/>
        </w:rPr>
        <w:t>Miriam Cahn, geboren 1949 in Basel, Schweiz, war bereits 1982 zur documenta 7 in Kassel eingeladen. Ihr Werk wird international bei zahlreichen Einzel- und Gruppenaus</w:t>
      </w:r>
      <w:r>
        <w:rPr>
          <w:color w:val="1D1D1B"/>
        </w:rPr>
        <w:t>-</w:t>
      </w:r>
      <w:r w:rsidRPr="00F53594">
        <w:rPr>
          <w:color w:val="1D1D1B"/>
        </w:rPr>
        <w:t xml:space="preserve">stellungen präsentiert, darunter Kunsthalle Basel (1983), Museum </w:t>
      </w:r>
      <w:proofErr w:type="spellStart"/>
      <w:r w:rsidRPr="00F53594">
        <w:rPr>
          <w:color w:val="1D1D1B"/>
        </w:rPr>
        <w:t>of</w:t>
      </w:r>
      <w:proofErr w:type="spellEnd"/>
      <w:r w:rsidRPr="00F53594">
        <w:rPr>
          <w:color w:val="1D1D1B"/>
        </w:rPr>
        <w:t xml:space="preserve"> Modern Art, New York (1984), Kunsthaus Zürich (1993), </w:t>
      </w:r>
      <w:proofErr w:type="spellStart"/>
      <w:r w:rsidRPr="00F53594">
        <w:rPr>
          <w:color w:val="1D1D1B"/>
        </w:rPr>
        <w:t>Fundación</w:t>
      </w:r>
      <w:proofErr w:type="spellEnd"/>
      <w:r w:rsidRPr="00F53594">
        <w:rPr>
          <w:color w:val="1D1D1B"/>
        </w:rPr>
        <w:t xml:space="preserve"> La </w:t>
      </w:r>
      <w:proofErr w:type="spellStart"/>
      <w:r w:rsidRPr="00F53594">
        <w:rPr>
          <w:color w:val="1D1D1B"/>
        </w:rPr>
        <w:t>Caixa</w:t>
      </w:r>
      <w:proofErr w:type="spellEnd"/>
      <w:r w:rsidRPr="00F53594">
        <w:rPr>
          <w:color w:val="1D1D1B"/>
        </w:rPr>
        <w:t xml:space="preserve">, Madrid (2003), Neue Nationalgalerie, Berlin (2004), Le Plateau, Paris (2012), Museum Tinguely, Basel (2017). Zudem war Miriam Cahn auf der documenta 14, Kassel (2017), und der 21. Biennale </w:t>
      </w:r>
      <w:proofErr w:type="spellStart"/>
      <w:r w:rsidRPr="00F53594">
        <w:rPr>
          <w:color w:val="1D1D1B"/>
        </w:rPr>
        <w:t>of</w:t>
      </w:r>
      <w:proofErr w:type="spellEnd"/>
      <w:r w:rsidRPr="00F53594">
        <w:rPr>
          <w:color w:val="1D1D1B"/>
        </w:rPr>
        <w:t xml:space="preserve"> Sydney (2018) vertreten.</w:t>
      </w:r>
    </w:p>
    <w:p w:rsidR="0003547D" w:rsidRPr="00F53594" w:rsidRDefault="0003547D" w:rsidP="0003547D">
      <w:pPr>
        <w:rPr>
          <w:color w:val="1D1D1B"/>
        </w:rPr>
      </w:pPr>
    </w:p>
    <w:p w:rsidR="00A640F3" w:rsidRDefault="0003547D" w:rsidP="0003547D">
      <w:pPr>
        <w:rPr>
          <w:color w:val="1D1D1B"/>
        </w:rPr>
      </w:pPr>
      <w:r w:rsidRPr="00F53594">
        <w:rPr>
          <w:color w:val="1D1D1B"/>
        </w:rPr>
        <w:t xml:space="preserve">Anlässlich ihres siebzigsten Geburtstags im Sommer 2019 ist Miriam Cahn mit mehreren großen Ausstellungen in ganz Europa zu sehen, darunter im Kunstmuseum Bern, in der Reina Sofía, Madrid, im Haus der Kunst, München, sowie in der Nationalgalerie für Moderne Kunst, Warschau. Das Kunsthaus Bregenz zeigt ihre erste große </w:t>
      </w:r>
    </w:p>
    <w:p w:rsidR="007F6976" w:rsidRDefault="0003547D" w:rsidP="0003547D">
      <w:pPr>
        <w:rPr>
          <w:color w:val="1D1D1B"/>
        </w:rPr>
      </w:pPr>
      <w:r w:rsidRPr="00F53594">
        <w:rPr>
          <w:color w:val="1D1D1B"/>
        </w:rPr>
        <w:t xml:space="preserve">institutionelle Einzelausstellung in Österreich. </w:t>
      </w:r>
    </w:p>
    <w:p w:rsidR="0003547D" w:rsidRPr="00A640F3" w:rsidRDefault="0003547D" w:rsidP="0003547D">
      <w:pPr>
        <w:rPr>
          <w:color w:val="1D1D1B"/>
        </w:rPr>
      </w:pPr>
      <w:r w:rsidRPr="00F53594">
        <w:rPr>
          <w:color w:val="1D1D1B"/>
        </w:rPr>
        <w:t xml:space="preserve">Miriam Cahn lebt und arbeitet in </w:t>
      </w:r>
      <w:proofErr w:type="spellStart"/>
      <w:r w:rsidRPr="00F53594">
        <w:rPr>
          <w:color w:val="1D1D1B"/>
        </w:rPr>
        <w:t>Stampa</w:t>
      </w:r>
      <w:proofErr w:type="spellEnd"/>
      <w:r w:rsidRPr="00F53594">
        <w:rPr>
          <w:color w:val="1D1D1B"/>
        </w:rPr>
        <w:t>, Graubünden, Schweiz.</w:t>
      </w:r>
    </w:p>
    <w:p w:rsidR="00B14313" w:rsidRPr="002A65B3" w:rsidRDefault="00B14313" w:rsidP="00B14313">
      <w:pPr>
        <w:rPr>
          <w:szCs w:val="19"/>
        </w:rPr>
      </w:pPr>
    </w:p>
    <w:p w:rsidR="001B1D00" w:rsidRPr="002A65B3" w:rsidRDefault="001B1D00" w:rsidP="001B1D00">
      <w:pPr>
        <w:rPr>
          <w:color w:val="999999"/>
          <w:szCs w:val="19"/>
        </w:rPr>
      </w:pPr>
    </w:p>
    <w:p w:rsidR="001B1D00" w:rsidRPr="002A65B3" w:rsidRDefault="001B1D00" w:rsidP="001B1D00">
      <w:pPr>
        <w:rPr>
          <w:color w:val="999999"/>
          <w:szCs w:val="19"/>
        </w:rPr>
      </w:pPr>
    </w:p>
    <w:p w:rsidR="00227349" w:rsidRPr="002A65B3" w:rsidRDefault="00227349" w:rsidP="001B1D00">
      <w:pPr>
        <w:rPr>
          <w:color w:val="999999"/>
          <w:szCs w:val="19"/>
        </w:rPr>
      </w:pPr>
    </w:p>
    <w:p w:rsidR="00227349" w:rsidRPr="002A65B3" w:rsidRDefault="00227349" w:rsidP="001B1D00">
      <w:pPr>
        <w:rPr>
          <w:color w:val="999999"/>
          <w:szCs w:val="19"/>
        </w:rPr>
      </w:pPr>
    </w:p>
    <w:p w:rsidR="00FA4EEA" w:rsidRPr="002A65B3" w:rsidRDefault="00FA4EEA" w:rsidP="001B1D00">
      <w:pPr>
        <w:rPr>
          <w:color w:val="999999"/>
          <w:szCs w:val="19"/>
        </w:rPr>
      </w:pPr>
    </w:p>
    <w:p w:rsidR="00FA4EEA" w:rsidRPr="002A65B3" w:rsidRDefault="00FA4EEA" w:rsidP="001B1D00">
      <w:pPr>
        <w:rPr>
          <w:color w:val="999999"/>
          <w:szCs w:val="19"/>
        </w:rPr>
      </w:pPr>
    </w:p>
    <w:p w:rsidR="00FA4EEA" w:rsidRPr="002A65B3" w:rsidRDefault="00FA4EEA" w:rsidP="001B1D00">
      <w:pPr>
        <w:rPr>
          <w:color w:val="999999"/>
          <w:szCs w:val="19"/>
        </w:rPr>
      </w:pPr>
    </w:p>
    <w:p w:rsidR="00FA4EEA" w:rsidRPr="002A65B3" w:rsidRDefault="00FA4EEA" w:rsidP="001B1D00">
      <w:pPr>
        <w:rPr>
          <w:color w:val="999999"/>
          <w:szCs w:val="19"/>
        </w:rPr>
      </w:pPr>
    </w:p>
    <w:p w:rsidR="00FA4EEA" w:rsidRPr="002A65B3" w:rsidRDefault="00FA4EEA" w:rsidP="001B1D00">
      <w:pPr>
        <w:rPr>
          <w:color w:val="999999"/>
          <w:szCs w:val="19"/>
        </w:rPr>
      </w:pPr>
    </w:p>
    <w:p w:rsidR="00FA4EEA" w:rsidRPr="002A65B3" w:rsidRDefault="00FA4EEA" w:rsidP="001B1D00">
      <w:pPr>
        <w:rPr>
          <w:color w:val="999999"/>
          <w:szCs w:val="19"/>
        </w:rPr>
      </w:pPr>
    </w:p>
    <w:p w:rsidR="00227349" w:rsidRPr="002A65B3" w:rsidRDefault="00227349" w:rsidP="001B1D00">
      <w:pPr>
        <w:rPr>
          <w:color w:val="999999"/>
          <w:szCs w:val="19"/>
        </w:rPr>
      </w:pPr>
    </w:p>
    <w:p w:rsidR="00227349" w:rsidRPr="002A65B3" w:rsidRDefault="00227349" w:rsidP="001B1D00">
      <w:pPr>
        <w:rPr>
          <w:color w:val="999999"/>
          <w:szCs w:val="19"/>
        </w:rPr>
      </w:pPr>
    </w:p>
    <w:p w:rsidR="00227349" w:rsidRPr="002A65B3" w:rsidRDefault="00227349" w:rsidP="001B1D00">
      <w:pPr>
        <w:rPr>
          <w:color w:val="999999"/>
          <w:szCs w:val="19"/>
        </w:rPr>
      </w:pPr>
    </w:p>
    <w:p w:rsidR="002A65B3" w:rsidRPr="002A65B3" w:rsidRDefault="002A65B3" w:rsidP="001B1D00">
      <w:pPr>
        <w:rPr>
          <w:color w:val="999999"/>
          <w:szCs w:val="19"/>
        </w:rPr>
      </w:pPr>
    </w:p>
    <w:p w:rsidR="002A65B3" w:rsidRPr="002A65B3" w:rsidRDefault="002A65B3" w:rsidP="001B1D00">
      <w:pPr>
        <w:rPr>
          <w:color w:val="999999"/>
          <w:szCs w:val="19"/>
        </w:rPr>
      </w:pPr>
    </w:p>
    <w:p w:rsidR="002A65B3" w:rsidRPr="002A65B3" w:rsidRDefault="002A65B3" w:rsidP="001B1D00">
      <w:pPr>
        <w:rPr>
          <w:color w:val="999999"/>
          <w:szCs w:val="19"/>
        </w:rPr>
      </w:pPr>
    </w:p>
    <w:p w:rsidR="002A65B3" w:rsidRDefault="002A65B3" w:rsidP="001B1D00">
      <w:pPr>
        <w:rPr>
          <w:color w:val="999999"/>
          <w:szCs w:val="19"/>
        </w:rPr>
      </w:pPr>
    </w:p>
    <w:p w:rsidR="00EC2412" w:rsidRDefault="00EC2412">
      <w:pPr>
        <w:spacing w:after="200" w:line="276" w:lineRule="auto"/>
        <w:rPr>
          <w:color w:val="999999"/>
          <w:szCs w:val="19"/>
        </w:rPr>
      </w:pPr>
      <w:r>
        <w:rPr>
          <w:color w:val="999999"/>
          <w:szCs w:val="19"/>
        </w:rPr>
        <w:br w:type="page"/>
      </w:r>
    </w:p>
    <w:p w:rsidR="001B1D00" w:rsidRPr="002A65B3" w:rsidRDefault="001B1D00" w:rsidP="001B1D00">
      <w:pPr>
        <w:rPr>
          <w:szCs w:val="19"/>
        </w:rPr>
      </w:pPr>
      <w:r w:rsidRPr="0003547D">
        <w:rPr>
          <w:szCs w:val="19"/>
        </w:rPr>
        <w:lastRenderedPageBreak/>
        <w:t xml:space="preserve">KUB </w:t>
      </w:r>
      <w:r w:rsidR="0069116A" w:rsidRPr="0003547D">
        <w:rPr>
          <w:szCs w:val="19"/>
        </w:rPr>
        <w:t>Publikation</w:t>
      </w:r>
    </w:p>
    <w:p w:rsidR="0003547D" w:rsidRPr="00BF31EB" w:rsidRDefault="0003547D" w:rsidP="0003547D">
      <w:pPr>
        <w:rPr>
          <w:rFonts w:ascii="ClanPro-Bold" w:hAnsi="ClanPro-Bold"/>
        </w:rPr>
      </w:pPr>
      <w:r>
        <w:rPr>
          <w:rFonts w:ascii="ClanPro-Bold" w:hAnsi="ClanPro-Bold"/>
        </w:rPr>
        <w:t>Miriam Cahn</w:t>
      </w:r>
    </w:p>
    <w:p w:rsidR="0069116A" w:rsidRPr="0003547D" w:rsidRDefault="0003547D" w:rsidP="0069116A">
      <w:pPr>
        <w:rPr>
          <w:rFonts w:ascii="ClanPro-Bold" w:hAnsi="ClanPro-Bold"/>
        </w:rPr>
      </w:pPr>
      <w:r w:rsidRPr="0003547D">
        <w:rPr>
          <w:rFonts w:ascii="ClanPro-Bold" w:hAnsi="ClanPro-Bold"/>
        </w:rPr>
        <w:t>DAS GENAUE HINSCHAUEN</w:t>
      </w:r>
    </w:p>
    <w:p w:rsidR="0031691F" w:rsidRDefault="0031691F" w:rsidP="0069116A">
      <w:pPr>
        <w:rPr>
          <w:szCs w:val="19"/>
          <w:highlight w:val="yellow"/>
        </w:rPr>
      </w:pPr>
    </w:p>
    <w:p w:rsidR="0031691F" w:rsidRDefault="0031691F" w:rsidP="0069116A">
      <w:pPr>
        <w:rPr>
          <w:szCs w:val="19"/>
          <w:highlight w:val="yellow"/>
        </w:rPr>
      </w:pPr>
    </w:p>
    <w:p w:rsidR="0031691F" w:rsidRDefault="0031691F" w:rsidP="0069116A">
      <w:pPr>
        <w:rPr>
          <w:szCs w:val="19"/>
          <w:highlight w:val="yellow"/>
        </w:rPr>
      </w:pPr>
    </w:p>
    <w:p w:rsidR="0031691F" w:rsidRDefault="0031691F" w:rsidP="0069116A">
      <w:pPr>
        <w:rPr>
          <w:szCs w:val="19"/>
          <w:highlight w:val="yellow"/>
        </w:rPr>
      </w:pPr>
    </w:p>
    <w:p w:rsidR="0031691F" w:rsidRDefault="0031691F" w:rsidP="0069116A">
      <w:pPr>
        <w:rPr>
          <w:szCs w:val="19"/>
          <w:highlight w:val="yellow"/>
        </w:rPr>
      </w:pPr>
    </w:p>
    <w:p w:rsidR="00AE1DA5" w:rsidRDefault="00AE1DA5" w:rsidP="0069116A">
      <w:pPr>
        <w:rPr>
          <w:szCs w:val="19"/>
          <w:highlight w:val="yellow"/>
        </w:rPr>
      </w:pPr>
    </w:p>
    <w:p w:rsidR="0069116A" w:rsidRPr="002A65B3" w:rsidRDefault="0069116A" w:rsidP="0069116A">
      <w:pPr>
        <w:rPr>
          <w:szCs w:val="19"/>
          <w:highlight w:val="yellow"/>
        </w:rPr>
      </w:pPr>
    </w:p>
    <w:p w:rsidR="0003547D" w:rsidRPr="0003547D" w:rsidRDefault="0003547D" w:rsidP="0003547D">
      <w:pPr>
        <w:autoSpaceDE w:val="0"/>
        <w:autoSpaceDN w:val="0"/>
        <w:adjustRightInd w:val="0"/>
        <w:rPr>
          <w:rFonts w:eastAsiaTheme="minorHAnsi" w:cs="Arial"/>
          <w:szCs w:val="19"/>
        </w:rPr>
      </w:pPr>
      <w:r w:rsidRPr="0003547D">
        <w:rPr>
          <w:rFonts w:eastAsiaTheme="minorHAnsi" w:cs="Arial"/>
          <w:szCs w:val="19"/>
        </w:rPr>
        <w:t>Gewalt und Liebe, Flucht und Geborgenheit, Geschlechter</w:t>
      </w:r>
      <w:r>
        <w:rPr>
          <w:rFonts w:eastAsiaTheme="minorHAnsi" w:cs="Arial"/>
          <w:szCs w:val="19"/>
        </w:rPr>
        <w:t>-</w:t>
      </w:r>
      <w:r w:rsidRPr="0003547D">
        <w:rPr>
          <w:rFonts w:eastAsiaTheme="minorHAnsi" w:cs="Arial"/>
          <w:szCs w:val="19"/>
        </w:rPr>
        <w:t>kampf u</w:t>
      </w:r>
      <w:r>
        <w:rPr>
          <w:rFonts w:eastAsiaTheme="minorHAnsi" w:cs="Arial"/>
          <w:szCs w:val="19"/>
        </w:rPr>
        <w:t>nd Einsamkeit, Tier und Mensch –</w:t>
      </w:r>
      <w:r w:rsidRPr="0003547D">
        <w:rPr>
          <w:rFonts w:eastAsiaTheme="minorHAnsi" w:cs="Arial"/>
          <w:szCs w:val="19"/>
        </w:rPr>
        <w:t xml:space="preserve"> in intensiven Farben und ausgreifenden Kreidelinien verleiht Miriam Cahn ihren Themen expressiven sinnlichen Ausdruck. Ihre Verpflichtung und Radikalität als Künstlerin diesen Themen gegenüber prägt die Formensprache aller Werkgruppen. </w:t>
      </w:r>
    </w:p>
    <w:p w:rsidR="0003547D" w:rsidRPr="0003547D" w:rsidRDefault="0003547D" w:rsidP="0003547D">
      <w:pPr>
        <w:autoSpaceDE w:val="0"/>
        <w:autoSpaceDN w:val="0"/>
        <w:adjustRightInd w:val="0"/>
        <w:rPr>
          <w:rFonts w:eastAsiaTheme="minorHAnsi" w:cs="Arial"/>
          <w:szCs w:val="19"/>
        </w:rPr>
      </w:pPr>
    </w:p>
    <w:p w:rsidR="0003547D" w:rsidRPr="0003547D" w:rsidRDefault="0003547D" w:rsidP="0003547D">
      <w:pPr>
        <w:autoSpaceDE w:val="0"/>
        <w:autoSpaceDN w:val="0"/>
        <w:adjustRightInd w:val="0"/>
        <w:rPr>
          <w:rFonts w:eastAsiaTheme="minorHAnsi" w:cs="Arial"/>
          <w:szCs w:val="19"/>
        </w:rPr>
      </w:pPr>
      <w:r w:rsidRPr="0003547D">
        <w:rPr>
          <w:rFonts w:eastAsiaTheme="minorHAnsi" w:cs="Arial"/>
          <w:szCs w:val="19"/>
        </w:rPr>
        <w:t>Im Katalogbuch werden verschiedene Beiträge die künstlerische Aussagekraft ihrer Arbeiten wie auch deren Standort in der zeitgenössischen Malerei beleuchten. Großformatige Aufnahmen dokumentieren die von Cahn selbst gehängte Ausstellung in Bregenz und präsentieren eine große Künstlerin der Gegenwart. Damit erscheint erstmals wieder ein umfassender zweisprachiger Katalog zu Miriam Cahns Arbeiten.</w:t>
      </w:r>
    </w:p>
    <w:p w:rsidR="0003547D" w:rsidRPr="0003547D" w:rsidRDefault="0003547D" w:rsidP="0003547D">
      <w:pPr>
        <w:autoSpaceDE w:val="0"/>
        <w:autoSpaceDN w:val="0"/>
        <w:adjustRightInd w:val="0"/>
        <w:rPr>
          <w:rFonts w:eastAsiaTheme="minorHAnsi" w:cs="Arial"/>
          <w:szCs w:val="19"/>
        </w:rPr>
      </w:pPr>
    </w:p>
    <w:p w:rsidR="0003547D" w:rsidRPr="0003547D" w:rsidRDefault="0003547D" w:rsidP="0003547D">
      <w:pPr>
        <w:autoSpaceDE w:val="0"/>
        <w:autoSpaceDN w:val="0"/>
        <w:adjustRightInd w:val="0"/>
        <w:rPr>
          <w:rFonts w:eastAsiaTheme="minorHAnsi" w:cs="Arial"/>
          <w:szCs w:val="19"/>
        </w:rPr>
      </w:pPr>
      <w:r w:rsidRPr="0003547D">
        <w:rPr>
          <w:rFonts w:eastAsiaTheme="minorHAnsi" w:cs="Arial"/>
          <w:szCs w:val="19"/>
        </w:rPr>
        <w:t xml:space="preserve">Herausgegeben von Thomas D. Trummer, </w:t>
      </w:r>
      <w:r>
        <w:rPr>
          <w:rFonts w:eastAsiaTheme="minorHAnsi" w:cs="Arial"/>
          <w:szCs w:val="19"/>
        </w:rPr>
        <w:br/>
      </w:r>
      <w:r w:rsidRPr="0003547D">
        <w:rPr>
          <w:rFonts w:eastAsiaTheme="minorHAnsi" w:cs="Arial"/>
          <w:szCs w:val="19"/>
        </w:rPr>
        <w:t>Kunsthaus Bregenz</w:t>
      </w:r>
    </w:p>
    <w:p w:rsidR="0003547D" w:rsidRPr="0003547D" w:rsidRDefault="0003547D" w:rsidP="0003547D">
      <w:pPr>
        <w:autoSpaceDE w:val="0"/>
        <w:autoSpaceDN w:val="0"/>
        <w:adjustRightInd w:val="0"/>
        <w:rPr>
          <w:rFonts w:eastAsiaTheme="minorHAnsi" w:cs="Arial"/>
          <w:szCs w:val="19"/>
        </w:rPr>
      </w:pPr>
      <w:r w:rsidRPr="0003547D">
        <w:rPr>
          <w:rFonts w:eastAsiaTheme="minorHAnsi" w:cs="Arial"/>
          <w:szCs w:val="19"/>
        </w:rPr>
        <w:t xml:space="preserve">Essays von </w:t>
      </w:r>
      <w:proofErr w:type="spellStart"/>
      <w:r w:rsidRPr="0003547D">
        <w:rPr>
          <w:rFonts w:eastAsiaTheme="minorHAnsi" w:cs="Arial"/>
          <w:szCs w:val="19"/>
        </w:rPr>
        <w:t>Burcu</w:t>
      </w:r>
      <w:proofErr w:type="spellEnd"/>
      <w:r w:rsidRPr="0003547D">
        <w:rPr>
          <w:rFonts w:eastAsiaTheme="minorHAnsi" w:cs="Arial"/>
          <w:szCs w:val="19"/>
        </w:rPr>
        <w:t xml:space="preserve"> </w:t>
      </w:r>
      <w:proofErr w:type="spellStart"/>
      <w:r w:rsidRPr="0003547D">
        <w:rPr>
          <w:rFonts w:eastAsiaTheme="minorHAnsi" w:cs="Arial"/>
          <w:szCs w:val="19"/>
        </w:rPr>
        <w:t>Dogramaci</w:t>
      </w:r>
      <w:proofErr w:type="spellEnd"/>
      <w:r w:rsidRPr="0003547D">
        <w:rPr>
          <w:rFonts w:eastAsiaTheme="minorHAnsi" w:cs="Arial"/>
          <w:szCs w:val="19"/>
        </w:rPr>
        <w:t xml:space="preserve">, Nina </w:t>
      </w:r>
      <w:proofErr w:type="spellStart"/>
      <w:r w:rsidRPr="0003547D">
        <w:rPr>
          <w:rFonts w:eastAsiaTheme="minorHAnsi" w:cs="Arial"/>
          <w:szCs w:val="19"/>
        </w:rPr>
        <w:t>Schedlmayer</w:t>
      </w:r>
      <w:proofErr w:type="spellEnd"/>
      <w:r w:rsidRPr="0003547D">
        <w:rPr>
          <w:rFonts w:eastAsiaTheme="minorHAnsi" w:cs="Arial"/>
          <w:szCs w:val="19"/>
        </w:rPr>
        <w:t xml:space="preserve"> </w:t>
      </w:r>
      <w:r>
        <w:rPr>
          <w:rFonts w:eastAsiaTheme="minorHAnsi" w:cs="Arial"/>
          <w:szCs w:val="19"/>
        </w:rPr>
        <w:br/>
      </w:r>
      <w:r w:rsidRPr="0003547D">
        <w:rPr>
          <w:rFonts w:eastAsiaTheme="minorHAnsi" w:cs="Arial"/>
          <w:szCs w:val="19"/>
        </w:rPr>
        <w:t>und Thomas D. Trummer</w:t>
      </w:r>
    </w:p>
    <w:p w:rsidR="0003547D" w:rsidRPr="0003547D" w:rsidRDefault="0003547D" w:rsidP="0003547D">
      <w:pPr>
        <w:autoSpaceDE w:val="0"/>
        <w:autoSpaceDN w:val="0"/>
        <w:adjustRightInd w:val="0"/>
        <w:rPr>
          <w:rFonts w:eastAsiaTheme="minorHAnsi" w:cs="Arial"/>
          <w:szCs w:val="19"/>
        </w:rPr>
      </w:pPr>
      <w:r w:rsidRPr="0003547D">
        <w:rPr>
          <w:rFonts w:eastAsiaTheme="minorHAnsi" w:cs="Arial"/>
          <w:szCs w:val="19"/>
        </w:rPr>
        <w:t xml:space="preserve">Grafische Gestaltung: </w:t>
      </w:r>
      <w:r w:rsidR="007F6976">
        <w:rPr>
          <w:rFonts w:eastAsiaTheme="minorHAnsi" w:cs="Arial"/>
          <w:szCs w:val="19"/>
        </w:rPr>
        <w:t>Dagmar Reiche</w:t>
      </w:r>
    </w:p>
    <w:p w:rsidR="0003547D" w:rsidRPr="0003547D" w:rsidRDefault="0003547D" w:rsidP="0003547D">
      <w:pPr>
        <w:autoSpaceDE w:val="0"/>
        <w:autoSpaceDN w:val="0"/>
        <w:adjustRightInd w:val="0"/>
        <w:rPr>
          <w:rFonts w:eastAsiaTheme="minorHAnsi" w:cs="Arial"/>
          <w:szCs w:val="19"/>
        </w:rPr>
      </w:pPr>
      <w:r w:rsidRPr="0003547D">
        <w:rPr>
          <w:rFonts w:eastAsiaTheme="minorHAnsi" w:cs="Arial"/>
          <w:szCs w:val="19"/>
        </w:rPr>
        <w:t>Deutsch | Englisch</w:t>
      </w:r>
    </w:p>
    <w:p w:rsidR="0003547D" w:rsidRPr="0003547D" w:rsidRDefault="0003547D" w:rsidP="0003547D">
      <w:pPr>
        <w:autoSpaceDE w:val="0"/>
        <w:autoSpaceDN w:val="0"/>
        <w:adjustRightInd w:val="0"/>
        <w:rPr>
          <w:rFonts w:eastAsiaTheme="minorHAnsi" w:cs="Arial"/>
          <w:szCs w:val="19"/>
        </w:rPr>
      </w:pPr>
      <w:r w:rsidRPr="0003547D">
        <w:rPr>
          <w:rFonts w:eastAsiaTheme="minorHAnsi" w:cs="Arial"/>
          <w:szCs w:val="19"/>
        </w:rPr>
        <w:t>Softcover, ca. 20,5 x 27,5 cm, ca. 160 Seiten</w:t>
      </w:r>
    </w:p>
    <w:p w:rsidR="0003547D" w:rsidRPr="0003547D" w:rsidRDefault="0003547D" w:rsidP="0003547D">
      <w:pPr>
        <w:autoSpaceDE w:val="0"/>
        <w:autoSpaceDN w:val="0"/>
        <w:adjustRightInd w:val="0"/>
        <w:rPr>
          <w:rFonts w:eastAsiaTheme="minorHAnsi" w:cs="Arial"/>
          <w:szCs w:val="19"/>
        </w:rPr>
      </w:pPr>
      <w:r w:rsidRPr="0003547D">
        <w:rPr>
          <w:rFonts w:eastAsiaTheme="minorHAnsi" w:cs="Arial"/>
          <w:szCs w:val="19"/>
        </w:rPr>
        <w:t>Erscheinungstermin: Juni 2019</w:t>
      </w:r>
    </w:p>
    <w:p w:rsidR="0003547D" w:rsidRPr="0003547D" w:rsidRDefault="0003547D" w:rsidP="0003547D">
      <w:pPr>
        <w:autoSpaceDE w:val="0"/>
        <w:autoSpaceDN w:val="0"/>
        <w:adjustRightInd w:val="0"/>
        <w:rPr>
          <w:rFonts w:eastAsiaTheme="minorHAnsi" w:cs="Arial"/>
          <w:szCs w:val="19"/>
        </w:rPr>
      </w:pPr>
      <w:r w:rsidRPr="0003547D">
        <w:rPr>
          <w:rFonts w:eastAsiaTheme="minorHAnsi" w:cs="Arial"/>
          <w:szCs w:val="19"/>
        </w:rPr>
        <w:t>Preis: € 42,–</w:t>
      </w:r>
    </w:p>
    <w:p w:rsidR="002A65B3" w:rsidRPr="0069116A" w:rsidRDefault="002A65B3" w:rsidP="001B1D00"/>
    <w:p w:rsidR="001B1D00" w:rsidRPr="0069116A" w:rsidRDefault="001B1D00" w:rsidP="001B1D00">
      <w:pPr>
        <w:rPr>
          <w:rFonts w:ascii="ClanPro-Bold" w:hAnsi="ClanPro-Bold"/>
        </w:rPr>
      </w:pPr>
      <w:r w:rsidRPr="0069116A">
        <w:rPr>
          <w:rFonts w:ascii="ClanPro-Bold" w:hAnsi="ClanPro-Bold"/>
        </w:rPr>
        <w:t>KUB Online-Shop</w:t>
      </w:r>
    </w:p>
    <w:p w:rsidR="001B1D00" w:rsidRPr="0069116A" w:rsidRDefault="00E937A6" w:rsidP="001B1D00">
      <w:r w:rsidRPr="00E937A6">
        <w:t>shop.kunsthaus-bregenz.at</w:t>
      </w:r>
    </w:p>
    <w:p w:rsidR="001B1D00" w:rsidRPr="0069116A" w:rsidRDefault="001B1D00" w:rsidP="001B1D00">
      <w:pPr>
        <w:widowControl w:val="0"/>
        <w:autoSpaceDE w:val="0"/>
        <w:autoSpaceDN w:val="0"/>
        <w:adjustRightInd w:val="0"/>
        <w:rPr>
          <w:noProof/>
          <w:lang w:eastAsia="de-AT"/>
        </w:rPr>
      </w:pPr>
    </w:p>
    <w:p w:rsidR="0069116A" w:rsidRDefault="0069116A" w:rsidP="001B1D00">
      <w:pPr>
        <w:widowControl w:val="0"/>
        <w:autoSpaceDE w:val="0"/>
        <w:autoSpaceDN w:val="0"/>
        <w:adjustRightInd w:val="0"/>
        <w:rPr>
          <w:highlight w:val="yellow"/>
        </w:rPr>
      </w:pPr>
    </w:p>
    <w:p w:rsidR="002A65B3" w:rsidRDefault="002A65B3" w:rsidP="001B1D00">
      <w:pPr>
        <w:widowControl w:val="0"/>
        <w:autoSpaceDE w:val="0"/>
        <w:autoSpaceDN w:val="0"/>
        <w:adjustRightInd w:val="0"/>
        <w:rPr>
          <w:highlight w:val="yellow"/>
        </w:rPr>
      </w:pPr>
    </w:p>
    <w:p w:rsidR="002A65B3" w:rsidRDefault="002A65B3" w:rsidP="001B1D00">
      <w:pPr>
        <w:widowControl w:val="0"/>
        <w:autoSpaceDE w:val="0"/>
        <w:autoSpaceDN w:val="0"/>
        <w:adjustRightInd w:val="0"/>
        <w:rPr>
          <w:highlight w:val="yellow"/>
        </w:rPr>
      </w:pPr>
    </w:p>
    <w:p w:rsidR="002A65B3" w:rsidRDefault="002A65B3" w:rsidP="001B1D00">
      <w:pPr>
        <w:widowControl w:val="0"/>
        <w:autoSpaceDE w:val="0"/>
        <w:autoSpaceDN w:val="0"/>
        <w:adjustRightInd w:val="0"/>
        <w:rPr>
          <w:highlight w:val="yellow"/>
        </w:rPr>
      </w:pPr>
    </w:p>
    <w:p w:rsidR="002A65B3" w:rsidRDefault="002A65B3" w:rsidP="001B1D00">
      <w:pPr>
        <w:widowControl w:val="0"/>
        <w:autoSpaceDE w:val="0"/>
        <w:autoSpaceDN w:val="0"/>
        <w:adjustRightInd w:val="0"/>
        <w:rPr>
          <w:highlight w:val="yellow"/>
        </w:rPr>
      </w:pPr>
    </w:p>
    <w:p w:rsidR="0069116A" w:rsidRDefault="0069116A" w:rsidP="001B1D00">
      <w:pPr>
        <w:widowControl w:val="0"/>
        <w:autoSpaceDE w:val="0"/>
        <w:autoSpaceDN w:val="0"/>
        <w:adjustRightInd w:val="0"/>
        <w:rPr>
          <w:highlight w:val="yellow"/>
        </w:rPr>
      </w:pPr>
    </w:p>
    <w:p w:rsidR="0069116A" w:rsidRDefault="0069116A" w:rsidP="001B1D00">
      <w:pPr>
        <w:widowControl w:val="0"/>
        <w:autoSpaceDE w:val="0"/>
        <w:autoSpaceDN w:val="0"/>
        <w:adjustRightInd w:val="0"/>
        <w:rPr>
          <w:highlight w:val="yellow"/>
        </w:rPr>
      </w:pPr>
    </w:p>
    <w:p w:rsidR="0069116A" w:rsidRDefault="0069116A" w:rsidP="001B1D00">
      <w:pPr>
        <w:widowControl w:val="0"/>
        <w:autoSpaceDE w:val="0"/>
        <w:autoSpaceDN w:val="0"/>
        <w:adjustRightInd w:val="0"/>
        <w:rPr>
          <w:highlight w:val="yellow"/>
        </w:rPr>
      </w:pPr>
    </w:p>
    <w:p w:rsidR="0069116A" w:rsidRDefault="0069116A" w:rsidP="001B1D00">
      <w:pPr>
        <w:widowControl w:val="0"/>
        <w:autoSpaceDE w:val="0"/>
        <w:autoSpaceDN w:val="0"/>
        <w:adjustRightInd w:val="0"/>
        <w:rPr>
          <w:highlight w:val="yellow"/>
        </w:rPr>
      </w:pPr>
    </w:p>
    <w:p w:rsidR="00D66B80" w:rsidRDefault="00D66B80" w:rsidP="001B1D00">
      <w:pPr>
        <w:widowControl w:val="0"/>
        <w:autoSpaceDE w:val="0"/>
        <w:autoSpaceDN w:val="0"/>
        <w:adjustRightInd w:val="0"/>
        <w:rPr>
          <w:highlight w:val="yellow"/>
        </w:rPr>
      </w:pPr>
    </w:p>
    <w:p w:rsidR="0069116A" w:rsidRDefault="0069116A" w:rsidP="001B1D00">
      <w:pPr>
        <w:widowControl w:val="0"/>
        <w:autoSpaceDE w:val="0"/>
        <w:autoSpaceDN w:val="0"/>
        <w:adjustRightInd w:val="0"/>
        <w:rPr>
          <w:highlight w:val="yellow"/>
        </w:rPr>
      </w:pPr>
    </w:p>
    <w:p w:rsidR="00727537" w:rsidRDefault="00727537" w:rsidP="001B1D00">
      <w:pPr>
        <w:widowControl w:val="0"/>
        <w:autoSpaceDE w:val="0"/>
        <w:autoSpaceDN w:val="0"/>
        <w:adjustRightInd w:val="0"/>
        <w:rPr>
          <w:highlight w:val="yellow"/>
        </w:rPr>
      </w:pPr>
    </w:p>
    <w:p w:rsidR="0003547D" w:rsidRPr="007F6976" w:rsidRDefault="0003547D" w:rsidP="00067780">
      <w:pPr>
        <w:spacing w:after="200" w:line="276" w:lineRule="auto"/>
      </w:pPr>
    </w:p>
    <w:p w:rsidR="00CF4369" w:rsidRPr="0003547D" w:rsidRDefault="00CF4369" w:rsidP="00067780">
      <w:pPr>
        <w:spacing w:after="200" w:line="276" w:lineRule="auto"/>
        <w:rPr>
          <w:highlight w:val="yellow"/>
        </w:rPr>
      </w:pPr>
      <w:r w:rsidRPr="0003547D">
        <w:lastRenderedPageBreak/>
        <w:t>KUB Billboards</w:t>
      </w:r>
      <w:r w:rsidR="00067780" w:rsidRPr="0003547D">
        <w:br/>
      </w:r>
      <w:r w:rsidR="0003547D" w:rsidRPr="0003547D">
        <w:rPr>
          <w:rFonts w:ascii="ClanPro-Bold" w:hAnsi="ClanPro-Bold"/>
        </w:rPr>
        <w:t>Miriam Cahn</w:t>
      </w:r>
    </w:p>
    <w:p w:rsidR="00CF4369" w:rsidRPr="0003547D" w:rsidRDefault="00CF4369" w:rsidP="00CF4369">
      <w:pPr>
        <w:autoSpaceDE w:val="0"/>
        <w:autoSpaceDN w:val="0"/>
        <w:adjustRightInd w:val="0"/>
        <w:rPr>
          <w:rFonts w:ascii="ClanPro-Bold" w:hAnsi="ClanPro-Bold"/>
        </w:rPr>
      </w:pPr>
    </w:p>
    <w:p w:rsidR="00CF4369" w:rsidRPr="0003547D" w:rsidRDefault="00CF4369" w:rsidP="00CF4369">
      <w:pPr>
        <w:autoSpaceDE w:val="0"/>
        <w:autoSpaceDN w:val="0"/>
        <w:adjustRightInd w:val="0"/>
        <w:rPr>
          <w:rFonts w:ascii="ClanPro-Bold" w:hAnsi="ClanPro-Bold"/>
        </w:rPr>
      </w:pPr>
    </w:p>
    <w:p w:rsidR="00CF4369" w:rsidRPr="0003547D" w:rsidRDefault="00CF4369" w:rsidP="00CF4369">
      <w:pPr>
        <w:autoSpaceDE w:val="0"/>
        <w:autoSpaceDN w:val="0"/>
        <w:adjustRightInd w:val="0"/>
        <w:rPr>
          <w:rFonts w:ascii="ClanPro-Bold" w:hAnsi="ClanPro-Bold"/>
        </w:rPr>
      </w:pPr>
    </w:p>
    <w:p w:rsidR="001B605F" w:rsidRPr="0003547D" w:rsidRDefault="001B605F" w:rsidP="00CF4369">
      <w:pPr>
        <w:autoSpaceDE w:val="0"/>
        <w:autoSpaceDN w:val="0"/>
        <w:adjustRightInd w:val="0"/>
        <w:rPr>
          <w:rFonts w:ascii="ClanPro-Bold" w:hAnsi="ClanPro-Bold"/>
        </w:rPr>
      </w:pPr>
    </w:p>
    <w:p w:rsidR="00AE1DA5" w:rsidRPr="0003547D" w:rsidRDefault="00AE1DA5" w:rsidP="00CF4369">
      <w:pPr>
        <w:autoSpaceDE w:val="0"/>
        <w:autoSpaceDN w:val="0"/>
        <w:adjustRightInd w:val="0"/>
        <w:rPr>
          <w:rFonts w:ascii="ClanPro-Bold" w:hAnsi="ClanPro-Bold"/>
        </w:rPr>
      </w:pPr>
    </w:p>
    <w:p w:rsidR="00CF4369" w:rsidRPr="0003547D" w:rsidRDefault="00CF4369" w:rsidP="00CF4369">
      <w:pPr>
        <w:autoSpaceDE w:val="0"/>
        <w:autoSpaceDN w:val="0"/>
        <w:adjustRightInd w:val="0"/>
        <w:rPr>
          <w:rFonts w:ascii="ClanPro-Bold" w:hAnsi="ClanPro-Bold"/>
        </w:rPr>
      </w:pPr>
    </w:p>
    <w:p w:rsidR="00CF4369" w:rsidRPr="0003547D" w:rsidRDefault="00CF4369" w:rsidP="00CF4369">
      <w:pPr>
        <w:autoSpaceDE w:val="0"/>
        <w:autoSpaceDN w:val="0"/>
        <w:adjustRightInd w:val="0"/>
        <w:rPr>
          <w:szCs w:val="19"/>
        </w:rPr>
      </w:pPr>
    </w:p>
    <w:p w:rsidR="0003547D" w:rsidRPr="0003547D" w:rsidRDefault="0003547D" w:rsidP="0003547D">
      <w:pPr>
        <w:rPr>
          <w:szCs w:val="19"/>
        </w:rPr>
      </w:pPr>
      <w:r w:rsidRPr="0003547D">
        <w:rPr>
          <w:szCs w:val="19"/>
        </w:rPr>
        <w:t>Die Billboards an der Bregenzer Seestraße, der meist frequentierten Straße der Stadt, sind fester Bestandteil im Programm des Kunsthaus Bregenz. 2019 finden sie zu ihrer ursprünglichen Form zurück und erweitern jeweils die Ausstellung im Kunsthaus Bregenz in den öffentlichen Raum.</w:t>
      </w:r>
    </w:p>
    <w:p w:rsidR="0003547D" w:rsidRPr="0003547D" w:rsidRDefault="0003547D" w:rsidP="0003547D">
      <w:pPr>
        <w:rPr>
          <w:szCs w:val="19"/>
        </w:rPr>
      </w:pPr>
    </w:p>
    <w:p w:rsidR="00BE4526" w:rsidRPr="001B605F" w:rsidRDefault="0003547D" w:rsidP="0003547D">
      <w:pPr>
        <w:rPr>
          <w:szCs w:val="19"/>
          <w:highlight w:val="yellow"/>
        </w:rPr>
      </w:pPr>
      <w:r w:rsidRPr="0003547D">
        <w:rPr>
          <w:szCs w:val="19"/>
        </w:rPr>
        <w:t>Miriam Cahns farbstarke Bilder erzählen assoziativ von den brennenden Problemen der heutigen Zeit: Einsamkeit, Gewalt zwischen Menschen und Geschlechtern, Sexualität, Krieg und Flucht. Gleichzeitig wecken Darstellungen von Tier und Landschaft die Hoffnung auf ein Dasein in Frieden und Harmonie mit der Welt.</w:t>
      </w:r>
    </w:p>
    <w:p w:rsidR="00BE4526" w:rsidRPr="001B605F" w:rsidRDefault="00BE4526" w:rsidP="00BE4526">
      <w:pPr>
        <w:rPr>
          <w:szCs w:val="19"/>
          <w:highlight w:val="yellow"/>
        </w:rPr>
      </w:pPr>
    </w:p>
    <w:p w:rsidR="00BE4526" w:rsidRPr="004A7303" w:rsidRDefault="00BE4526" w:rsidP="00BE4526">
      <w:pPr>
        <w:rPr>
          <w:highlight w:val="yellow"/>
        </w:rPr>
      </w:pPr>
    </w:p>
    <w:p w:rsidR="00BE4526" w:rsidRPr="004A7303" w:rsidRDefault="00BE4526" w:rsidP="00BE4526">
      <w:pPr>
        <w:rPr>
          <w:highlight w:val="yellow"/>
        </w:rPr>
      </w:pPr>
    </w:p>
    <w:p w:rsidR="00BE4526" w:rsidRDefault="00BE4526" w:rsidP="00BE4526">
      <w:pPr>
        <w:rPr>
          <w:highlight w:val="yellow"/>
        </w:rPr>
      </w:pPr>
    </w:p>
    <w:p w:rsidR="00FF70B2" w:rsidRDefault="00FF70B2" w:rsidP="00BE4526">
      <w:pPr>
        <w:rPr>
          <w:highlight w:val="yellow"/>
        </w:rPr>
      </w:pPr>
    </w:p>
    <w:p w:rsidR="007422BA" w:rsidRDefault="007422BA" w:rsidP="00BE4526">
      <w:pPr>
        <w:rPr>
          <w:highlight w:val="yellow"/>
        </w:rPr>
      </w:pPr>
    </w:p>
    <w:p w:rsidR="007422BA" w:rsidRDefault="007422BA" w:rsidP="00BE4526">
      <w:pPr>
        <w:rPr>
          <w:highlight w:val="yellow"/>
        </w:rPr>
      </w:pPr>
    </w:p>
    <w:p w:rsidR="007422BA" w:rsidRDefault="007422BA" w:rsidP="00BE4526">
      <w:pPr>
        <w:rPr>
          <w:highlight w:val="yellow"/>
        </w:rPr>
      </w:pPr>
    </w:p>
    <w:p w:rsidR="00CF4369" w:rsidRDefault="00CF4369" w:rsidP="00BE4526">
      <w:pPr>
        <w:rPr>
          <w:highlight w:val="yellow"/>
        </w:rPr>
      </w:pPr>
    </w:p>
    <w:p w:rsidR="00BE4526" w:rsidRDefault="00EC2412" w:rsidP="00EC2412">
      <w:pPr>
        <w:spacing w:after="200" w:line="276" w:lineRule="auto"/>
        <w:rPr>
          <w:highlight w:val="yellow"/>
        </w:rPr>
      </w:pPr>
      <w:r>
        <w:rPr>
          <w:highlight w:val="yellow"/>
        </w:rPr>
        <w:br w:type="page"/>
      </w:r>
    </w:p>
    <w:p w:rsidR="001B1D00" w:rsidRPr="00351E6E" w:rsidRDefault="001B1D00" w:rsidP="001B1D00">
      <w:pPr>
        <w:widowControl w:val="0"/>
        <w:autoSpaceDE w:val="0"/>
        <w:autoSpaceDN w:val="0"/>
        <w:adjustRightInd w:val="0"/>
      </w:pPr>
      <w:r w:rsidRPr="00351E6E">
        <w:lastRenderedPageBreak/>
        <w:t>Kunstvermittlung und Veranstaltungen</w:t>
      </w:r>
    </w:p>
    <w:p w:rsidR="001B1D00" w:rsidRPr="0069116A" w:rsidRDefault="001B1D00" w:rsidP="001B1D00">
      <w:pPr>
        <w:widowControl w:val="0"/>
        <w:autoSpaceDE w:val="0"/>
        <w:autoSpaceDN w:val="0"/>
        <w:adjustRightInd w:val="0"/>
        <w:rPr>
          <w:rFonts w:ascii="ClanPro-Bold" w:hAnsi="ClanPro-Bold"/>
        </w:rPr>
      </w:pPr>
      <w:r w:rsidRPr="00002237">
        <w:rPr>
          <w:rFonts w:ascii="ClanPro-Bold" w:hAnsi="ClanPro-Bold"/>
        </w:rPr>
        <w:t>Highlights</w:t>
      </w:r>
    </w:p>
    <w:p w:rsidR="001B1D00" w:rsidRPr="0069116A" w:rsidRDefault="001B1D00" w:rsidP="001B1D00"/>
    <w:p w:rsidR="00E27ACE" w:rsidRPr="005D03D6" w:rsidRDefault="00E27ACE" w:rsidP="001B1D00">
      <w:pPr>
        <w:rPr>
          <w:szCs w:val="19"/>
          <w:highlight w:val="yellow"/>
        </w:rPr>
      </w:pPr>
    </w:p>
    <w:p w:rsidR="00503D1A" w:rsidRDefault="00503D1A" w:rsidP="001B1D00">
      <w:pPr>
        <w:rPr>
          <w:szCs w:val="19"/>
          <w:highlight w:val="yellow"/>
        </w:rPr>
      </w:pPr>
    </w:p>
    <w:p w:rsidR="0031691F" w:rsidRDefault="0031691F" w:rsidP="001B1D00">
      <w:pPr>
        <w:rPr>
          <w:szCs w:val="19"/>
          <w:highlight w:val="yellow"/>
        </w:rPr>
      </w:pPr>
    </w:p>
    <w:p w:rsidR="0031691F" w:rsidRDefault="0031691F" w:rsidP="001B1D00">
      <w:pPr>
        <w:rPr>
          <w:szCs w:val="19"/>
          <w:highlight w:val="yellow"/>
        </w:rPr>
      </w:pPr>
    </w:p>
    <w:p w:rsidR="00601463" w:rsidRDefault="00601463" w:rsidP="001B1D00">
      <w:pPr>
        <w:rPr>
          <w:szCs w:val="19"/>
          <w:highlight w:val="yellow"/>
        </w:rPr>
      </w:pPr>
    </w:p>
    <w:p w:rsidR="00601463" w:rsidRDefault="00601463" w:rsidP="001B1D00">
      <w:pPr>
        <w:rPr>
          <w:szCs w:val="19"/>
          <w:highlight w:val="yellow"/>
        </w:rPr>
      </w:pPr>
    </w:p>
    <w:p w:rsidR="00E60CDE" w:rsidRPr="005D03D6" w:rsidRDefault="00E60CDE" w:rsidP="001B1D00">
      <w:pPr>
        <w:rPr>
          <w:szCs w:val="19"/>
          <w:highlight w:val="yellow"/>
        </w:rPr>
      </w:pPr>
    </w:p>
    <w:p w:rsidR="00510D9F" w:rsidRPr="005D03D6" w:rsidRDefault="00510D9F" w:rsidP="00510D9F">
      <w:pPr>
        <w:autoSpaceDE w:val="0"/>
        <w:autoSpaceDN w:val="0"/>
        <w:adjustRightInd w:val="0"/>
        <w:rPr>
          <w:rFonts w:ascii="ClanPro-Bold" w:eastAsiaTheme="minorHAnsi" w:hAnsi="ClanPro-Bold" w:cs="ClanPro-Black"/>
          <w:color w:val="000000"/>
          <w:spacing w:val="0"/>
          <w:kern w:val="0"/>
          <w:szCs w:val="19"/>
        </w:rPr>
      </w:pPr>
      <w:r>
        <w:rPr>
          <w:rFonts w:ascii="ClanPro-Bold" w:eastAsiaTheme="minorHAnsi" w:hAnsi="ClanPro-Bold" w:cs="ClanPro-Black"/>
          <w:color w:val="000000"/>
          <w:spacing w:val="0"/>
          <w:kern w:val="0"/>
          <w:szCs w:val="19"/>
        </w:rPr>
        <w:t>Freier Eintritt ins KUB an jedem ersten Freitag im Monat</w:t>
      </w:r>
    </w:p>
    <w:p w:rsidR="00510D9F" w:rsidRPr="005D03D6" w:rsidRDefault="0003547D" w:rsidP="00510D9F">
      <w:pPr>
        <w:autoSpaceDE w:val="0"/>
        <w:autoSpaceDN w:val="0"/>
        <w:adjustRightInd w:val="0"/>
        <w:rPr>
          <w:rFonts w:ascii="ClanPro-Bold" w:eastAsiaTheme="minorHAnsi" w:hAnsi="ClanPro-Bold" w:cs="ClanPro-Black"/>
          <w:color w:val="666666"/>
          <w:spacing w:val="0"/>
          <w:kern w:val="0"/>
          <w:szCs w:val="19"/>
        </w:rPr>
      </w:pPr>
      <w:r>
        <w:rPr>
          <w:rFonts w:ascii="ClanPro-Bold" w:eastAsiaTheme="minorHAnsi" w:hAnsi="ClanPro-Bold" w:cs="ClanPro-Black"/>
          <w:color w:val="666666"/>
          <w:spacing w:val="0"/>
          <w:kern w:val="0"/>
          <w:szCs w:val="19"/>
        </w:rPr>
        <w:t>Freitag, 3</w:t>
      </w:r>
      <w:r w:rsidR="00510D9F">
        <w:rPr>
          <w:rFonts w:ascii="ClanPro-Bold" w:eastAsiaTheme="minorHAnsi" w:hAnsi="ClanPro-Bold" w:cs="ClanPro-Black"/>
          <w:color w:val="666666"/>
          <w:spacing w:val="0"/>
          <w:kern w:val="0"/>
          <w:szCs w:val="19"/>
        </w:rPr>
        <w:t xml:space="preserve">. </w:t>
      </w:r>
      <w:r>
        <w:rPr>
          <w:rFonts w:ascii="ClanPro-Bold" w:eastAsiaTheme="minorHAnsi" w:hAnsi="ClanPro-Bold" w:cs="ClanPro-Black"/>
          <w:color w:val="666666"/>
          <w:spacing w:val="0"/>
          <w:kern w:val="0"/>
          <w:szCs w:val="19"/>
        </w:rPr>
        <w:t>Mai</w:t>
      </w:r>
      <w:r w:rsidR="00510D9F">
        <w:rPr>
          <w:rFonts w:ascii="ClanPro-Bold" w:eastAsiaTheme="minorHAnsi" w:hAnsi="ClanPro-Bold" w:cs="ClanPro-Black"/>
          <w:color w:val="666666"/>
          <w:spacing w:val="0"/>
          <w:kern w:val="0"/>
          <w:szCs w:val="19"/>
        </w:rPr>
        <w:t xml:space="preserve"> und</w:t>
      </w:r>
      <w:r>
        <w:rPr>
          <w:rFonts w:ascii="ClanPro-Bold" w:eastAsiaTheme="minorHAnsi" w:hAnsi="ClanPro-Bold" w:cs="ClanPro-Black"/>
          <w:color w:val="666666"/>
          <w:spacing w:val="0"/>
          <w:kern w:val="0"/>
          <w:szCs w:val="19"/>
        </w:rPr>
        <w:t xml:space="preserve"> 7</w:t>
      </w:r>
      <w:r w:rsidR="00510D9F">
        <w:rPr>
          <w:rFonts w:ascii="ClanPro-Bold" w:eastAsiaTheme="minorHAnsi" w:hAnsi="ClanPro-Bold" w:cs="ClanPro-Black"/>
          <w:color w:val="666666"/>
          <w:spacing w:val="0"/>
          <w:kern w:val="0"/>
          <w:szCs w:val="19"/>
        </w:rPr>
        <w:t xml:space="preserve">. </w:t>
      </w:r>
      <w:r>
        <w:rPr>
          <w:rFonts w:ascii="ClanPro-Bold" w:eastAsiaTheme="minorHAnsi" w:hAnsi="ClanPro-Bold" w:cs="ClanPro-Black"/>
          <w:color w:val="666666"/>
          <w:spacing w:val="0"/>
          <w:kern w:val="0"/>
          <w:szCs w:val="19"/>
        </w:rPr>
        <w:t>Juni</w:t>
      </w:r>
    </w:p>
    <w:p w:rsidR="00510D9F" w:rsidRDefault="002064D3" w:rsidP="0063196D">
      <w:pPr>
        <w:autoSpaceDE w:val="0"/>
        <w:autoSpaceDN w:val="0"/>
        <w:adjustRightInd w:val="0"/>
        <w:rPr>
          <w:rFonts w:ascii="ClanPro-Bold" w:eastAsiaTheme="minorHAnsi" w:hAnsi="ClanPro-Bold" w:cs="ClanPro-Black"/>
          <w:color w:val="000000"/>
          <w:spacing w:val="0"/>
          <w:kern w:val="0"/>
          <w:szCs w:val="19"/>
        </w:rPr>
      </w:pPr>
      <w:r>
        <w:rPr>
          <w:rFonts w:ascii="ClanPro-Bold" w:eastAsiaTheme="minorHAnsi" w:hAnsi="ClanPro-Bold" w:cs="ClanPro-Black"/>
          <w:color w:val="000000"/>
          <w:spacing w:val="0"/>
          <w:kern w:val="0"/>
          <w:szCs w:val="19"/>
        </w:rPr>
        <w:t>NEU</w:t>
      </w:r>
      <w:r w:rsidR="00C631AD">
        <w:rPr>
          <w:rFonts w:ascii="ClanPro-Bold" w:eastAsiaTheme="minorHAnsi" w:hAnsi="ClanPro-Bold" w:cs="ClanPro-Black"/>
          <w:color w:val="000000"/>
          <w:spacing w:val="0"/>
          <w:kern w:val="0"/>
          <w:szCs w:val="19"/>
        </w:rPr>
        <w:t xml:space="preserve"> </w:t>
      </w:r>
      <w:r w:rsidR="00C631AD" w:rsidRPr="00002237">
        <w:rPr>
          <w:rFonts w:ascii="ClanPro-BoldItalic" w:eastAsiaTheme="minorHAnsi" w:hAnsi="ClanPro-BoldItalic" w:cs="ClanPro-Black"/>
          <w:color w:val="000000"/>
          <w:spacing w:val="0"/>
          <w:kern w:val="0"/>
          <w:szCs w:val="19"/>
        </w:rPr>
        <w:t xml:space="preserve">Happy </w:t>
      </w:r>
      <w:proofErr w:type="spellStart"/>
      <w:r w:rsidR="00C631AD" w:rsidRPr="00002237">
        <w:rPr>
          <w:rFonts w:ascii="ClanPro-BoldItalic" w:eastAsiaTheme="minorHAnsi" w:hAnsi="ClanPro-BoldItalic" w:cs="ClanPro-Black"/>
          <w:color w:val="000000"/>
          <w:spacing w:val="0"/>
          <w:kern w:val="0"/>
          <w:szCs w:val="19"/>
        </w:rPr>
        <w:t>Friday</w:t>
      </w:r>
      <w:proofErr w:type="spellEnd"/>
      <w:r w:rsidR="007F6976" w:rsidRPr="007B158D">
        <w:rPr>
          <w:rFonts w:ascii="ClanPro-Bold" w:hAnsi="ClanPro-Bold" w:cs="ClanPro-Black"/>
          <w:b/>
          <w:color w:val="000000"/>
          <w:szCs w:val="19"/>
        </w:rPr>
        <w:t xml:space="preserve"> </w:t>
      </w:r>
      <w:r w:rsidR="007F6976" w:rsidRPr="007F6976">
        <w:rPr>
          <w:rFonts w:ascii="ClanPro-Bold" w:hAnsi="ClanPro-Bold" w:cs="Arial"/>
          <w:b/>
          <w:szCs w:val="19"/>
        </w:rPr>
        <w:t xml:space="preserve">– </w:t>
      </w:r>
      <w:r w:rsidR="00C631AD" w:rsidRPr="007F6976">
        <w:rPr>
          <w:rFonts w:ascii="ClanPro-Bold" w:eastAsiaTheme="minorHAnsi" w:hAnsi="ClanPro-Bold" w:cs="ClanPro-Black"/>
          <w:color w:val="000000"/>
          <w:spacing w:val="0"/>
          <w:kern w:val="0"/>
          <w:szCs w:val="19"/>
        </w:rPr>
        <w:t>Führung</w:t>
      </w:r>
      <w:r w:rsidR="00C631AD">
        <w:rPr>
          <w:rFonts w:ascii="ClanPro-Bold" w:eastAsiaTheme="minorHAnsi" w:hAnsi="ClanPro-Bold" w:cs="ClanPro-Black"/>
          <w:color w:val="000000"/>
          <w:spacing w:val="0"/>
          <w:kern w:val="0"/>
          <w:szCs w:val="19"/>
        </w:rPr>
        <w:t xml:space="preserve"> durch die Ausstellung</w:t>
      </w:r>
    </w:p>
    <w:p w:rsidR="00C631AD" w:rsidRPr="005D03D6" w:rsidRDefault="00C631AD" w:rsidP="00C631AD">
      <w:pPr>
        <w:autoSpaceDE w:val="0"/>
        <w:autoSpaceDN w:val="0"/>
        <w:adjustRightInd w:val="0"/>
        <w:rPr>
          <w:rFonts w:ascii="ClanPro-Bold" w:eastAsiaTheme="minorHAnsi" w:hAnsi="ClanPro-Bold" w:cs="ClanPro-Black"/>
          <w:color w:val="666666"/>
          <w:spacing w:val="0"/>
          <w:kern w:val="0"/>
          <w:szCs w:val="19"/>
        </w:rPr>
      </w:pPr>
      <w:r>
        <w:rPr>
          <w:rFonts w:ascii="ClanPro-Bold" w:eastAsiaTheme="minorHAnsi" w:hAnsi="ClanPro-Bold" w:cs="ClanPro-Black"/>
          <w:color w:val="666666"/>
          <w:spacing w:val="0"/>
          <w:kern w:val="0"/>
          <w:szCs w:val="19"/>
        </w:rPr>
        <w:t>Freitag, 3.</w:t>
      </w:r>
      <w:r w:rsidR="007F6976">
        <w:rPr>
          <w:rFonts w:ascii="ClanPro-Bold" w:eastAsiaTheme="minorHAnsi" w:hAnsi="ClanPro-Bold" w:cs="ClanPro-Black"/>
          <w:color w:val="666666"/>
          <w:spacing w:val="0"/>
          <w:kern w:val="0"/>
          <w:szCs w:val="19"/>
        </w:rPr>
        <w:t xml:space="preserve"> Mai und 7. Juni, jeweils um 11</w:t>
      </w:r>
      <w:r>
        <w:rPr>
          <w:rFonts w:ascii="ClanPro-Bold" w:eastAsiaTheme="minorHAnsi" w:hAnsi="ClanPro-Bold" w:cs="ClanPro-Black"/>
          <w:color w:val="666666"/>
          <w:spacing w:val="0"/>
          <w:kern w:val="0"/>
          <w:szCs w:val="19"/>
        </w:rPr>
        <w:t xml:space="preserve"> und </w:t>
      </w:r>
      <w:r w:rsidR="00002237">
        <w:rPr>
          <w:rFonts w:ascii="ClanPro-Bold" w:eastAsiaTheme="minorHAnsi" w:hAnsi="ClanPro-Bold" w:cs="ClanPro-Black"/>
          <w:color w:val="666666"/>
          <w:spacing w:val="0"/>
          <w:kern w:val="0"/>
          <w:szCs w:val="19"/>
        </w:rPr>
        <w:t>16 Uhr</w:t>
      </w:r>
    </w:p>
    <w:p w:rsidR="002064D3" w:rsidRPr="002064D3" w:rsidRDefault="002064D3" w:rsidP="002064D3">
      <w:pPr>
        <w:rPr>
          <w:szCs w:val="19"/>
          <w:lang w:eastAsia="de-AT"/>
        </w:rPr>
      </w:pPr>
      <w:r w:rsidRPr="002064D3">
        <w:rPr>
          <w:szCs w:val="19"/>
          <w:lang w:eastAsia="de-AT"/>
        </w:rPr>
        <w:t>Start ins Wochenende mit einer Kurzführung und einem Glas Sekt! Beitrag für Führung und Sekt: € 8 pro Person</w:t>
      </w:r>
    </w:p>
    <w:p w:rsidR="0003547D" w:rsidRDefault="0003547D" w:rsidP="0003547D">
      <w:pPr>
        <w:rPr>
          <w:rFonts w:ascii="Arial" w:hAnsi="Arial" w:cs="Arial"/>
          <w:b/>
          <w:bCs/>
          <w:lang w:val="de-DE"/>
        </w:rPr>
      </w:pPr>
    </w:p>
    <w:p w:rsidR="0003547D" w:rsidRPr="00445898" w:rsidRDefault="0003547D" w:rsidP="0003547D">
      <w:pPr>
        <w:rPr>
          <w:rFonts w:ascii="Arial" w:hAnsi="Arial" w:cs="Arial"/>
          <w:b/>
          <w:bCs/>
          <w:lang w:val="de-DE"/>
        </w:rPr>
      </w:pPr>
      <w:r>
        <w:rPr>
          <w:rFonts w:ascii="ClanPro-Bold" w:eastAsiaTheme="minorHAnsi" w:hAnsi="ClanPro-Bold" w:cs="ClanPro-Black"/>
          <w:color w:val="000000"/>
          <w:spacing w:val="0"/>
          <w:kern w:val="0"/>
          <w:szCs w:val="19"/>
        </w:rPr>
        <w:t xml:space="preserve">Preview! </w:t>
      </w:r>
      <w:r w:rsidRPr="0003547D">
        <w:rPr>
          <w:rFonts w:ascii="ClanPro-Bold" w:eastAsiaTheme="minorHAnsi" w:hAnsi="ClanPro-Bold" w:cs="ClanPro-Black"/>
          <w:color w:val="000000"/>
          <w:spacing w:val="0"/>
          <w:kern w:val="0"/>
          <w:szCs w:val="19"/>
        </w:rPr>
        <w:t>Gespräch mit Miriam Cahn</w:t>
      </w:r>
      <w:r>
        <w:rPr>
          <w:rFonts w:ascii="Arial" w:hAnsi="Arial" w:cs="Arial"/>
          <w:b/>
          <w:bCs/>
          <w:lang w:val="de-DE"/>
        </w:rPr>
        <w:br/>
      </w:r>
      <w:r w:rsidRPr="0003547D">
        <w:rPr>
          <w:rFonts w:ascii="ClanPro-Bold" w:eastAsiaTheme="minorHAnsi" w:hAnsi="ClanPro-Bold" w:cs="ClanPro-Black"/>
          <w:color w:val="666666"/>
          <w:spacing w:val="0"/>
          <w:kern w:val="0"/>
          <w:szCs w:val="19"/>
        </w:rPr>
        <w:t>Samstag, 6. April, 14 Uhr</w:t>
      </w:r>
      <w:r w:rsidRPr="00445898">
        <w:rPr>
          <w:rFonts w:ascii="Arial" w:hAnsi="Arial" w:cs="Arial"/>
          <w:b/>
          <w:bCs/>
          <w:lang w:val="de-DE"/>
        </w:rPr>
        <w:t xml:space="preserve">  </w:t>
      </w:r>
    </w:p>
    <w:p w:rsidR="0003547D" w:rsidRPr="0003547D" w:rsidRDefault="0003547D" w:rsidP="0003547D">
      <w:pPr>
        <w:rPr>
          <w:szCs w:val="19"/>
          <w:lang w:eastAsia="de-AT"/>
        </w:rPr>
      </w:pPr>
      <w:r w:rsidRPr="0003547D">
        <w:rPr>
          <w:szCs w:val="19"/>
          <w:lang w:eastAsia="de-AT"/>
        </w:rPr>
        <w:t>Das Hängen ihrer Werke ist für Miriam Cahn ein performativer Akt und ebenso wichtig wie die Arbeit im Atelier. Im Gespräch mit KUB Direktor Thomas D. Trummer kommentiert Miriam Cahn ihre Vorgehensweise.</w:t>
      </w:r>
    </w:p>
    <w:p w:rsidR="0003547D" w:rsidRPr="00445898" w:rsidRDefault="0003547D" w:rsidP="0003547D">
      <w:pPr>
        <w:rPr>
          <w:rFonts w:ascii="Arial" w:hAnsi="Arial" w:cs="Arial"/>
          <w:b/>
          <w:lang w:val="de-DE"/>
        </w:rPr>
      </w:pPr>
    </w:p>
    <w:p w:rsidR="0003547D" w:rsidRPr="005D03D6" w:rsidRDefault="0003547D" w:rsidP="0003547D">
      <w:pPr>
        <w:autoSpaceDE w:val="0"/>
        <w:autoSpaceDN w:val="0"/>
        <w:adjustRightInd w:val="0"/>
        <w:rPr>
          <w:rFonts w:ascii="ClanPro-Bold" w:eastAsiaTheme="minorHAnsi" w:hAnsi="ClanPro-Bold" w:cs="ClanPro-Black"/>
          <w:color w:val="000000"/>
          <w:spacing w:val="0"/>
          <w:kern w:val="0"/>
          <w:szCs w:val="19"/>
        </w:rPr>
      </w:pPr>
      <w:r w:rsidRPr="005D03D6">
        <w:rPr>
          <w:rFonts w:ascii="ClanPro-Bold" w:eastAsiaTheme="minorHAnsi" w:hAnsi="ClanPro-Bold" w:cs="ClanPro-Black"/>
          <w:color w:val="000000"/>
          <w:spacing w:val="0"/>
          <w:kern w:val="0"/>
          <w:szCs w:val="19"/>
        </w:rPr>
        <w:t xml:space="preserve">Eröffnung </w:t>
      </w:r>
      <w:r>
        <w:rPr>
          <w:rFonts w:ascii="ClanPro-BoldItalic" w:eastAsiaTheme="minorHAnsi" w:hAnsi="ClanPro-BoldItalic" w:cs="ClanPro-Black"/>
          <w:color w:val="000000"/>
          <w:spacing w:val="0"/>
          <w:kern w:val="0"/>
          <w:szCs w:val="19"/>
        </w:rPr>
        <w:t>Miriam Cahn – DAS GENAUE HINSCHAUEN</w:t>
      </w:r>
    </w:p>
    <w:p w:rsidR="0003547D" w:rsidRPr="005D03D6" w:rsidRDefault="0003547D" w:rsidP="0003547D">
      <w:pPr>
        <w:autoSpaceDE w:val="0"/>
        <w:autoSpaceDN w:val="0"/>
        <w:adjustRightInd w:val="0"/>
        <w:rPr>
          <w:rFonts w:ascii="ClanPro-Bold" w:eastAsiaTheme="minorHAnsi" w:hAnsi="ClanPro-Bold" w:cs="ClanPro-Black"/>
          <w:color w:val="666666"/>
          <w:spacing w:val="0"/>
          <w:kern w:val="0"/>
          <w:szCs w:val="19"/>
        </w:rPr>
      </w:pPr>
      <w:r w:rsidRPr="005D03D6">
        <w:rPr>
          <w:rFonts w:ascii="ClanPro-Bold" w:eastAsiaTheme="minorHAnsi" w:hAnsi="ClanPro-Bold" w:cs="ClanPro-Black"/>
          <w:color w:val="666666"/>
          <w:spacing w:val="0"/>
          <w:kern w:val="0"/>
          <w:szCs w:val="19"/>
        </w:rPr>
        <w:t xml:space="preserve">Freitag, </w:t>
      </w:r>
      <w:r>
        <w:rPr>
          <w:rFonts w:ascii="ClanPro-Bold" w:eastAsiaTheme="minorHAnsi" w:hAnsi="ClanPro-Bold" w:cs="ClanPro-Black"/>
          <w:color w:val="666666"/>
          <w:spacing w:val="0"/>
          <w:kern w:val="0"/>
          <w:szCs w:val="19"/>
        </w:rPr>
        <w:t>12</w:t>
      </w:r>
      <w:r w:rsidRPr="005D03D6">
        <w:rPr>
          <w:rFonts w:ascii="ClanPro-Bold" w:eastAsiaTheme="minorHAnsi" w:hAnsi="ClanPro-Bold" w:cs="ClanPro-Black"/>
          <w:color w:val="666666"/>
          <w:spacing w:val="0"/>
          <w:kern w:val="0"/>
          <w:szCs w:val="19"/>
        </w:rPr>
        <w:t xml:space="preserve">. </w:t>
      </w:r>
      <w:r>
        <w:rPr>
          <w:rFonts w:ascii="ClanPro-Bold" w:eastAsiaTheme="minorHAnsi" w:hAnsi="ClanPro-Bold" w:cs="ClanPro-Black"/>
          <w:color w:val="666666"/>
          <w:spacing w:val="0"/>
          <w:kern w:val="0"/>
          <w:szCs w:val="19"/>
        </w:rPr>
        <w:t>April</w:t>
      </w:r>
      <w:r w:rsidRPr="005D03D6">
        <w:rPr>
          <w:rFonts w:ascii="ClanPro-Bold" w:eastAsiaTheme="minorHAnsi" w:hAnsi="ClanPro-Bold" w:cs="ClanPro-Black"/>
          <w:color w:val="666666"/>
          <w:spacing w:val="0"/>
          <w:kern w:val="0"/>
          <w:szCs w:val="19"/>
        </w:rPr>
        <w:t>, 19 Uhr</w:t>
      </w:r>
    </w:p>
    <w:p w:rsidR="0003547D" w:rsidRPr="005D03D6" w:rsidRDefault="0003547D" w:rsidP="0003547D">
      <w:pPr>
        <w:rPr>
          <w:rFonts w:ascii="Arial" w:hAnsi="Arial" w:cs="Arial"/>
          <w:color w:val="FF0000"/>
          <w:szCs w:val="19"/>
        </w:rPr>
      </w:pPr>
    </w:p>
    <w:p w:rsidR="0003547D" w:rsidRPr="00FF0A67" w:rsidRDefault="0003547D" w:rsidP="0003547D">
      <w:pPr>
        <w:autoSpaceDE w:val="0"/>
        <w:autoSpaceDN w:val="0"/>
        <w:adjustRightInd w:val="0"/>
        <w:rPr>
          <w:rFonts w:ascii="ClanPro-Bold" w:eastAsiaTheme="minorHAnsi" w:hAnsi="ClanPro-Bold" w:cs="ClanPro-Black"/>
          <w:color w:val="000000"/>
          <w:spacing w:val="0"/>
          <w:kern w:val="0"/>
          <w:szCs w:val="19"/>
        </w:rPr>
      </w:pPr>
      <w:r w:rsidRPr="005D03D6">
        <w:rPr>
          <w:rFonts w:ascii="ClanPro-Bold" w:eastAsiaTheme="minorHAnsi" w:hAnsi="ClanPro-Bold" w:cs="ClanPro-Black"/>
          <w:color w:val="000000"/>
          <w:spacing w:val="0"/>
          <w:kern w:val="0"/>
          <w:szCs w:val="19"/>
        </w:rPr>
        <w:t>Kinderkunst</w:t>
      </w:r>
      <w:r>
        <w:rPr>
          <w:rFonts w:ascii="ClanPro-Bold" w:eastAsiaTheme="minorHAnsi" w:hAnsi="ClanPro-Bold" w:cs="ClanPro-Black"/>
          <w:color w:val="000000"/>
          <w:spacing w:val="0"/>
          <w:kern w:val="0"/>
          <w:szCs w:val="19"/>
        </w:rPr>
        <w:t xml:space="preserve"> </w:t>
      </w:r>
      <w:r w:rsidR="00002237">
        <w:rPr>
          <w:rFonts w:ascii="ClanPro-Bold" w:eastAsiaTheme="minorHAnsi" w:hAnsi="ClanPro-Bold" w:cs="ClanPro-Black"/>
          <w:color w:val="000000"/>
          <w:spacing w:val="0"/>
          <w:kern w:val="0"/>
          <w:szCs w:val="19"/>
        </w:rPr>
        <w:t xml:space="preserve">| </w:t>
      </w:r>
      <w:r w:rsidRPr="005D03D6">
        <w:rPr>
          <w:rFonts w:ascii="ClanPro-Bold" w:eastAsiaTheme="minorHAnsi" w:hAnsi="ClanPro-Bold" w:cs="ClanPro-Black"/>
          <w:color w:val="666666"/>
          <w:spacing w:val="0"/>
          <w:kern w:val="0"/>
          <w:szCs w:val="19"/>
        </w:rPr>
        <w:t xml:space="preserve">jeweils Samstag, 10 Uhr  </w:t>
      </w:r>
    </w:p>
    <w:p w:rsidR="0003547D" w:rsidRPr="005D03D6" w:rsidRDefault="0003547D" w:rsidP="0003547D">
      <w:pPr>
        <w:rPr>
          <w:szCs w:val="19"/>
          <w:lang w:eastAsia="de-AT"/>
        </w:rPr>
      </w:pPr>
      <w:r w:rsidRPr="005D03D6">
        <w:rPr>
          <w:szCs w:val="19"/>
          <w:lang w:eastAsia="de-AT"/>
        </w:rPr>
        <w:t>Führung und Workshop für Kinder von 5 bis 10 Jahren. Beitrag: € 5,50 pro Person.</w:t>
      </w:r>
    </w:p>
    <w:p w:rsidR="0003547D" w:rsidRDefault="0003547D" w:rsidP="0003547D">
      <w:pPr>
        <w:rPr>
          <w:rFonts w:ascii="ClanPro-Bold" w:eastAsiaTheme="minorHAnsi" w:hAnsi="ClanPro-Bold" w:cs="ClanPro-Black"/>
          <w:color w:val="000000"/>
          <w:spacing w:val="0"/>
          <w:kern w:val="0"/>
          <w:szCs w:val="19"/>
        </w:rPr>
      </w:pPr>
    </w:p>
    <w:p w:rsidR="0003547D" w:rsidRPr="00FF0A67" w:rsidRDefault="0003547D" w:rsidP="0003547D">
      <w:pPr>
        <w:autoSpaceDE w:val="0"/>
        <w:autoSpaceDN w:val="0"/>
        <w:adjustRightInd w:val="0"/>
        <w:rPr>
          <w:rFonts w:ascii="ClanPro-Bold" w:eastAsiaTheme="minorHAnsi" w:hAnsi="ClanPro-Bold" w:cs="ClanPro-Black"/>
          <w:color w:val="000000"/>
          <w:spacing w:val="0"/>
          <w:kern w:val="0"/>
          <w:szCs w:val="19"/>
        </w:rPr>
      </w:pPr>
      <w:r>
        <w:rPr>
          <w:rFonts w:ascii="ClanPro-Bold" w:eastAsiaTheme="minorHAnsi" w:hAnsi="ClanPro-Bold" w:cs="ClanPro-Black"/>
          <w:color w:val="000000"/>
          <w:spacing w:val="0"/>
          <w:kern w:val="0"/>
          <w:szCs w:val="19"/>
        </w:rPr>
        <w:t xml:space="preserve">KUB </w:t>
      </w:r>
      <w:proofErr w:type="spellStart"/>
      <w:r>
        <w:rPr>
          <w:rFonts w:ascii="ClanPro-Bold" w:eastAsiaTheme="minorHAnsi" w:hAnsi="ClanPro-Bold" w:cs="ClanPro-Black"/>
          <w:color w:val="000000"/>
          <w:spacing w:val="0"/>
          <w:kern w:val="0"/>
          <w:szCs w:val="19"/>
        </w:rPr>
        <w:t>ArtClass</w:t>
      </w:r>
      <w:proofErr w:type="spellEnd"/>
      <w:r>
        <w:rPr>
          <w:rFonts w:ascii="ClanPro-Bold" w:eastAsiaTheme="minorHAnsi" w:hAnsi="ClanPro-Bold" w:cs="ClanPro-Black"/>
          <w:color w:val="000000"/>
          <w:spacing w:val="0"/>
          <w:kern w:val="0"/>
          <w:szCs w:val="19"/>
        </w:rPr>
        <w:t xml:space="preserve"> </w:t>
      </w:r>
      <w:r w:rsidR="00002237">
        <w:rPr>
          <w:rFonts w:ascii="ClanPro-Bold" w:eastAsiaTheme="minorHAnsi" w:hAnsi="ClanPro-Bold" w:cs="ClanPro-Black"/>
          <w:color w:val="000000"/>
          <w:spacing w:val="0"/>
          <w:kern w:val="0"/>
          <w:szCs w:val="19"/>
        </w:rPr>
        <w:t xml:space="preserve">| </w:t>
      </w:r>
      <w:r>
        <w:rPr>
          <w:rFonts w:ascii="ClanPro-Bold" w:eastAsiaTheme="minorHAnsi" w:hAnsi="ClanPro-Bold" w:cs="ClanPro-Black"/>
          <w:color w:val="666666"/>
          <w:spacing w:val="0"/>
          <w:kern w:val="0"/>
          <w:szCs w:val="19"/>
        </w:rPr>
        <w:t>Freitag, 5. und 26. April, 10. und 24. Mai, 7., 14. und 21. Juni, jeweils 14 Uhr</w:t>
      </w:r>
    </w:p>
    <w:p w:rsidR="0003547D" w:rsidRPr="00445898" w:rsidRDefault="0003547D" w:rsidP="0003547D">
      <w:pPr>
        <w:rPr>
          <w:rFonts w:ascii="Arial" w:hAnsi="Arial" w:cs="Arial"/>
          <w:lang w:val="de-DE"/>
        </w:rPr>
      </w:pPr>
      <w:r>
        <w:rPr>
          <w:szCs w:val="19"/>
          <w:lang w:eastAsia="de-AT"/>
        </w:rPr>
        <w:t xml:space="preserve">Treffpunkt für Jugendliche mit der Künstlerin Ines </w:t>
      </w:r>
      <w:proofErr w:type="spellStart"/>
      <w:r>
        <w:rPr>
          <w:szCs w:val="19"/>
          <w:lang w:eastAsia="de-AT"/>
        </w:rPr>
        <w:t>Agostinelli</w:t>
      </w:r>
      <w:proofErr w:type="spellEnd"/>
      <w:r>
        <w:rPr>
          <w:szCs w:val="19"/>
          <w:lang w:eastAsia="de-AT"/>
        </w:rPr>
        <w:t xml:space="preserve">. </w:t>
      </w:r>
      <w:r w:rsidRPr="005D03D6">
        <w:rPr>
          <w:rFonts w:cs="Arial"/>
          <w:szCs w:val="19"/>
          <w:lang w:val="de-DE"/>
        </w:rPr>
        <w:t xml:space="preserve">Anmeldung unter: +43-5574-485 94-417, </w:t>
      </w:r>
      <w:hyperlink r:id="rId10" w:history="1">
        <w:r w:rsidRPr="005D03D6">
          <w:rPr>
            <w:rStyle w:val="Hyperlink"/>
            <w:rFonts w:cs="Arial"/>
            <w:szCs w:val="19"/>
            <w:lang w:val="de-DE"/>
          </w:rPr>
          <w:t>m.halbritter@kunsthaus-bregenz.at</w:t>
        </w:r>
      </w:hyperlink>
    </w:p>
    <w:p w:rsidR="00510D9F" w:rsidRDefault="00510D9F" w:rsidP="0063196D">
      <w:pPr>
        <w:autoSpaceDE w:val="0"/>
        <w:autoSpaceDN w:val="0"/>
        <w:adjustRightInd w:val="0"/>
        <w:rPr>
          <w:rFonts w:ascii="ClanPro-Bold" w:eastAsiaTheme="minorHAnsi" w:hAnsi="ClanPro-Bold" w:cs="ClanPro-Black"/>
          <w:color w:val="000000"/>
          <w:spacing w:val="0"/>
          <w:kern w:val="0"/>
          <w:szCs w:val="19"/>
        </w:rPr>
      </w:pPr>
    </w:p>
    <w:p w:rsidR="00C631AD" w:rsidRPr="00275AE0" w:rsidRDefault="00C631AD" w:rsidP="00C631AD">
      <w:pPr>
        <w:pStyle w:val="KeinLeerraum"/>
        <w:spacing w:line="276" w:lineRule="auto"/>
        <w:rPr>
          <w:rFonts w:ascii="ClanPro-Book" w:hAnsi="ClanPro-Book" w:cs="Arial"/>
          <w:sz w:val="19"/>
          <w:szCs w:val="19"/>
          <w:lang w:val="de-DE"/>
        </w:rPr>
      </w:pPr>
      <w:r w:rsidRPr="001D7783">
        <w:rPr>
          <w:rFonts w:ascii="ClanPro-BoldItalic" w:hAnsi="ClanPro-BoldItalic" w:cs="ClanPro-Black"/>
          <w:b/>
          <w:color w:val="000000"/>
          <w:sz w:val="19"/>
          <w:szCs w:val="19"/>
        </w:rPr>
        <w:t>Leuchtende Tiere</w:t>
      </w:r>
      <w:r w:rsidR="007F6976">
        <w:rPr>
          <w:rFonts w:ascii="ClanPro-Bold" w:hAnsi="ClanPro-Bold" w:cs="ClanPro-Black"/>
          <w:b/>
          <w:color w:val="000000"/>
          <w:sz w:val="19"/>
          <w:szCs w:val="19"/>
        </w:rPr>
        <w:t xml:space="preserve"> – </w:t>
      </w:r>
      <w:r w:rsidRPr="007B158D">
        <w:rPr>
          <w:rFonts w:ascii="ClanPro-Bold" w:hAnsi="ClanPro-Bold" w:cs="ClanPro-Black"/>
          <w:b/>
          <w:color w:val="000000"/>
          <w:sz w:val="19"/>
          <w:szCs w:val="19"/>
        </w:rPr>
        <w:t>Workshop</w:t>
      </w:r>
      <w:r w:rsidRPr="005D03D6">
        <w:rPr>
          <w:rFonts w:ascii="Arial" w:hAnsi="Arial" w:cs="Arial"/>
          <w:b/>
          <w:sz w:val="19"/>
          <w:szCs w:val="19"/>
          <w:lang w:val="de-DE"/>
        </w:rPr>
        <w:t xml:space="preserve"> </w:t>
      </w:r>
      <w:r w:rsidRPr="005D03D6">
        <w:rPr>
          <w:rFonts w:ascii="Arial" w:hAnsi="Arial" w:cs="Arial"/>
          <w:b/>
          <w:color w:val="000000"/>
          <w:sz w:val="19"/>
          <w:szCs w:val="19"/>
        </w:rPr>
        <w:t>|</w:t>
      </w:r>
      <w:r w:rsidRPr="005D03D6">
        <w:rPr>
          <w:rFonts w:ascii="Arial" w:hAnsi="Arial" w:cs="Arial"/>
          <w:color w:val="000000"/>
          <w:sz w:val="19"/>
          <w:szCs w:val="19"/>
        </w:rPr>
        <w:t xml:space="preserve"> </w:t>
      </w:r>
      <w:r>
        <w:rPr>
          <w:rFonts w:ascii="ClanPro-Bold" w:hAnsi="ClanPro-Bold" w:cs="ClanPro-Black"/>
          <w:color w:val="666666"/>
          <w:sz w:val="19"/>
          <w:szCs w:val="19"/>
        </w:rPr>
        <w:t>Mittwoch, 17</w:t>
      </w:r>
      <w:r w:rsidRPr="005D03D6">
        <w:rPr>
          <w:rFonts w:ascii="ClanPro-Bold" w:hAnsi="ClanPro-Bold" w:cs="ClanPro-Black"/>
          <w:color w:val="666666"/>
          <w:sz w:val="19"/>
          <w:szCs w:val="19"/>
        </w:rPr>
        <w:t xml:space="preserve">. </w:t>
      </w:r>
      <w:r>
        <w:rPr>
          <w:rFonts w:ascii="ClanPro-Bold" w:hAnsi="ClanPro-Bold" w:cs="ClanPro-Black"/>
          <w:color w:val="666666"/>
          <w:sz w:val="19"/>
          <w:szCs w:val="19"/>
        </w:rPr>
        <w:t>April,</w:t>
      </w:r>
      <w:r w:rsidRPr="005D03D6">
        <w:rPr>
          <w:rFonts w:ascii="ClanPro-Bold" w:hAnsi="ClanPro-Bold" w:cs="ClanPro-Black"/>
          <w:color w:val="666666"/>
          <w:sz w:val="19"/>
          <w:szCs w:val="19"/>
        </w:rPr>
        <w:t xml:space="preserve"> bis Fre</w:t>
      </w:r>
      <w:r>
        <w:rPr>
          <w:rFonts w:ascii="ClanPro-Bold" w:hAnsi="ClanPro-Bold" w:cs="ClanPro-Black"/>
          <w:color w:val="666666"/>
          <w:sz w:val="19"/>
          <w:szCs w:val="19"/>
        </w:rPr>
        <w:t>itag, 19. April, jeweils 10</w:t>
      </w:r>
      <w:r w:rsidR="007F6976">
        <w:rPr>
          <w:rFonts w:ascii="ClanPro-Bold" w:hAnsi="ClanPro-Bold" w:cs="ClanPro-Black"/>
          <w:color w:val="666666"/>
          <w:sz w:val="19"/>
          <w:szCs w:val="19"/>
        </w:rPr>
        <w:t xml:space="preserve"> </w:t>
      </w:r>
      <w:r w:rsidRPr="007B158D">
        <w:rPr>
          <w:rFonts w:ascii="ClanPro-Bold" w:hAnsi="ClanPro-Bold" w:cs="ClanPro-Black"/>
          <w:color w:val="666666"/>
          <w:sz w:val="19"/>
          <w:szCs w:val="19"/>
        </w:rPr>
        <w:t>–</w:t>
      </w:r>
      <w:r w:rsidR="007F6976">
        <w:rPr>
          <w:rFonts w:ascii="ClanPro-Bold" w:hAnsi="ClanPro-Bold" w:cs="ClanPro-Black"/>
          <w:color w:val="666666"/>
          <w:sz w:val="19"/>
          <w:szCs w:val="19"/>
        </w:rPr>
        <w:t xml:space="preserve"> </w:t>
      </w:r>
      <w:r w:rsidRPr="005D03D6">
        <w:rPr>
          <w:rFonts w:ascii="ClanPro-Bold" w:hAnsi="ClanPro-Bold" w:cs="ClanPro-Black"/>
          <w:color w:val="666666"/>
          <w:sz w:val="19"/>
          <w:szCs w:val="19"/>
        </w:rPr>
        <w:t>13 Uhr</w:t>
      </w:r>
      <w:r w:rsidRPr="005D03D6">
        <w:rPr>
          <w:rFonts w:ascii="ClanPro-Bold" w:hAnsi="ClanPro-Bold" w:cs="ClanPro-Black"/>
          <w:color w:val="666666"/>
          <w:sz w:val="19"/>
          <w:szCs w:val="19"/>
        </w:rPr>
        <w:br/>
      </w:r>
      <w:r w:rsidRPr="00C631AD">
        <w:rPr>
          <w:rFonts w:ascii="ClanPro-Book" w:hAnsi="ClanPro-Book" w:cs="Arial"/>
          <w:sz w:val="19"/>
          <w:szCs w:val="19"/>
          <w:lang w:val="de-DE"/>
        </w:rPr>
        <w:t>Mit fluoreszierenden Farben und entstehen leuchtende Wesen. In der Druckerpresse und mit Kohle schaffen wir wilde Welten.</w:t>
      </w:r>
      <w:r w:rsidR="00002237">
        <w:rPr>
          <w:rFonts w:ascii="ClanPro-Book" w:hAnsi="ClanPro-Book" w:cs="Arial"/>
          <w:sz w:val="19"/>
          <w:szCs w:val="19"/>
          <w:lang w:val="de-DE"/>
        </w:rPr>
        <w:t xml:space="preserve"> </w:t>
      </w:r>
      <w:r w:rsidRPr="00C631AD">
        <w:rPr>
          <w:rFonts w:ascii="ClanPro-Book" w:hAnsi="ClanPro-Book" w:cs="Arial"/>
          <w:sz w:val="19"/>
          <w:szCs w:val="19"/>
          <w:lang w:val="de-DE"/>
        </w:rPr>
        <w:t xml:space="preserve">Workshop mit Künstlerin Bianca </w:t>
      </w:r>
      <w:proofErr w:type="spellStart"/>
      <w:r w:rsidRPr="00C631AD">
        <w:rPr>
          <w:rFonts w:ascii="ClanPro-Book" w:hAnsi="ClanPro-Book" w:cs="Arial"/>
          <w:sz w:val="19"/>
          <w:szCs w:val="19"/>
          <w:lang w:val="de-DE"/>
        </w:rPr>
        <w:t>Tschaikner</w:t>
      </w:r>
      <w:proofErr w:type="spellEnd"/>
      <w:r w:rsidRPr="00C631AD">
        <w:rPr>
          <w:rFonts w:ascii="ClanPro-Book" w:hAnsi="ClanPro-Book" w:cs="Arial"/>
          <w:sz w:val="19"/>
          <w:szCs w:val="19"/>
          <w:lang w:val="de-DE"/>
        </w:rPr>
        <w:t xml:space="preserve"> für Kinder von 6 bis 12 Jahren. Beitrag für alle Kurstage: </w:t>
      </w:r>
      <w:r w:rsidR="007F6976">
        <w:rPr>
          <w:rFonts w:ascii="ClanPro-Book" w:hAnsi="ClanPro-Book" w:cs="Arial"/>
          <w:sz w:val="19"/>
          <w:szCs w:val="19"/>
          <w:lang w:val="de-DE"/>
        </w:rPr>
        <w:br/>
      </w:r>
      <w:r w:rsidRPr="00C631AD">
        <w:rPr>
          <w:rFonts w:ascii="ClanPro-Book" w:hAnsi="ClanPro-Book" w:cs="Arial"/>
          <w:sz w:val="19"/>
          <w:szCs w:val="19"/>
          <w:lang w:val="de-DE"/>
        </w:rPr>
        <w:t xml:space="preserve">€ 27, Buchung einzelner Tage möglich. </w:t>
      </w:r>
      <w:r w:rsidRPr="005D03D6">
        <w:rPr>
          <w:rFonts w:ascii="ClanPro-Book" w:hAnsi="ClanPro-Book" w:cs="Arial"/>
          <w:sz w:val="19"/>
          <w:szCs w:val="19"/>
          <w:lang w:val="de-DE"/>
        </w:rPr>
        <w:t xml:space="preserve">Anmeldung unter: </w:t>
      </w:r>
      <w:r w:rsidR="00275AE0">
        <w:rPr>
          <w:rFonts w:ascii="ClanPro-Book" w:hAnsi="ClanPro-Book" w:cs="Arial"/>
          <w:sz w:val="19"/>
          <w:szCs w:val="19"/>
          <w:lang w:val="de-DE"/>
        </w:rPr>
        <w:t xml:space="preserve"> </w:t>
      </w:r>
      <w:r w:rsidRPr="005D03D6">
        <w:rPr>
          <w:rFonts w:ascii="ClanPro-Book" w:hAnsi="ClanPro-Book" w:cs="Arial"/>
          <w:sz w:val="19"/>
          <w:szCs w:val="19"/>
          <w:lang w:val="de-DE"/>
        </w:rPr>
        <w:t xml:space="preserve">+43-5574-485 94-417, </w:t>
      </w:r>
      <w:hyperlink r:id="rId11" w:history="1">
        <w:r w:rsidRPr="005D03D6">
          <w:rPr>
            <w:rStyle w:val="Hyperlink"/>
            <w:rFonts w:ascii="ClanPro-Book" w:hAnsi="ClanPro-Book" w:cs="Arial"/>
            <w:sz w:val="19"/>
            <w:szCs w:val="19"/>
            <w:lang w:val="de-DE"/>
          </w:rPr>
          <w:t>m.halbritter@kunsthaus-bregenz.at</w:t>
        </w:r>
      </w:hyperlink>
    </w:p>
    <w:p w:rsidR="00002237" w:rsidRDefault="00002237" w:rsidP="0063196D">
      <w:pPr>
        <w:autoSpaceDE w:val="0"/>
        <w:autoSpaceDN w:val="0"/>
        <w:adjustRightInd w:val="0"/>
        <w:rPr>
          <w:rFonts w:ascii="ClanPro-Bold" w:eastAsiaTheme="minorHAnsi" w:hAnsi="ClanPro-Bold" w:cs="ClanPro-Black"/>
          <w:color w:val="000000"/>
          <w:spacing w:val="0"/>
          <w:kern w:val="0"/>
          <w:szCs w:val="19"/>
        </w:rPr>
      </w:pPr>
    </w:p>
    <w:p w:rsidR="00962A6D" w:rsidRPr="005D03D6" w:rsidRDefault="00962A6D" w:rsidP="00962A6D">
      <w:pPr>
        <w:rPr>
          <w:rFonts w:ascii="ClanPro-Bold" w:eastAsiaTheme="minorHAnsi" w:hAnsi="ClanPro-Bold" w:cs="ClanPro-Black"/>
          <w:color w:val="000000"/>
          <w:spacing w:val="0"/>
          <w:kern w:val="0"/>
          <w:szCs w:val="19"/>
        </w:rPr>
      </w:pPr>
      <w:r w:rsidRPr="005D03D6">
        <w:rPr>
          <w:rFonts w:ascii="ClanPro-Bold" w:eastAsiaTheme="minorHAnsi" w:hAnsi="ClanPro-Bold" w:cs="ClanPro-Black"/>
          <w:color w:val="000000"/>
          <w:spacing w:val="0"/>
          <w:kern w:val="0"/>
          <w:szCs w:val="19"/>
        </w:rPr>
        <w:t xml:space="preserve">Dialogführung mit </w:t>
      </w:r>
      <w:proofErr w:type="spellStart"/>
      <w:r w:rsidR="0003547D">
        <w:rPr>
          <w:rFonts w:ascii="ClanPro-Bold" w:eastAsiaTheme="minorHAnsi" w:hAnsi="ClanPro-Bold" w:cs="ClanPro-Black"/>
          <w:color w:val="000000"/>
          <w:spacing w:val="0"/>
          <w:kern w:val="0"/>
          <w:szCs w:val="19"/>
        </w:rPr>
        <w:t>Burcu</w:t>
      </w:r>
      <w:proofErr w:type="spellEnd"/>
      <w:r w:rsidR="0003547D">
        <w:rPr>
          <w:rFonts w:ascii="ClanPro-Bold" w:eastAsiaTheme="minorHAnsi" w:hAnsi="ClanPro-Bold" w:cs="ClanPro-Black"/>
          <w:color w:val="000000"/>
          <w:spacing w:val="0"/>
          <w:kern w:val="0"/>
          <w:szCs w:val="19"/>
        </w:rPr>
        <w:t xml:space="preserve"> </w:t>
      </w:r>
      <w:proofErr w:type="spellStart"/>
      <w:r w:rsidR="0003547D">
        <w:rPr>
          <w:rFonts w:ascii="ClanPro-Bold" w:eastAsiaTheme="minorHAnsi" w:hAnsi="ClanPro-Bold" w:cs="ClanPro-Black"/>
          <w:color w:val="000000"/>
          <w:spacing w:val="0"/>
          <w:kern w:val="0"/>
          <w:szCs w:val="19"/>
        </w:rPr>
        <w:t>Dogramaci</w:t>
      </w:r>
      <w:proofErr w:type="spellEnd"/>
    </w:p>
    <w:p w:rsidR="00962A6D" w:rsidRPr="005D03D6" w:rsidRDefault="00962A6D" w:rsidP="00962A6D">
      <w:pPr>
        <w:autoSpaceDE w:val="0"/>
        <w:autoSpaceDN w:val="0"/>
        <w:adjustRightInd w:val="0"/>
        <w:rPr>
          <w:rFonts w:ascii="ClanPro-Bold" w:eastAsiaTheme="minorHAnsi" w:hAnsi="ClanPro-Bold" w:cs="ClanPro-Black"/>
          <w:color w:val="666666"/>
          <w:spacing w:val="0"/>
          <w:kern w:val="0"/>
          <w:szCs w:val="19"/>
        </w:rPr>
      </w:pPr>
      <w:r w:rsidRPr="005D03D6">
        <w:rPr>
          <w:rFonts w:ascii="ClanPro-Bold" w:eastAsiaTheme="minorHAnsi" w:hAnsi="ClanPro-Bold" w:cs="ClanPro-Black"/>
          <w:color w:val="666666"/>
          <w:spacing w:val="0"/>
          <w:kern w:val="0"/>
          <w:szCs w:val="19"/>
        </w:rPr>
        <w:t xml:space="preserve">Donnerstag, </w:t>
      </w:r>
      <w:r w:rsidR="0003547D">
        <w:rPr>
          <w:rFonts w:ascii="ClanPro-Bold" w:eastAsiaTheme="minorHAnsi" w:hAnsi="ClanPro-Bold" w:cs="ClanPro-Black"/>
          <w:color w:val="666666"/>
          <w:spacing w:val="0"/>
          <w:kern w:val="0"/>
          <w:szCs w:val="19"/>
        </w:rPr>
        <w:t>25</w:t>
      </w:r>
      <w:r w:rsidR="00BD22C4" w:rsidRPr="005D03D6">
        <w:rPr>
          <w:rFonts w:ascii="ClanPro-Bold" w:eastAsiaTheme="minorHAnsi" w:hAnsi="ClanPro-Bold" w:cs="ClanPro-Black"/>
          <w:color w:val="666666"/>
          <w:spacing w:val="0"/>
          <w:kern w:val="0"/>
          <w:szCs w:val="19"/>
        </w:rPr>
        <w:t xml:space="preserve">. </w:t>
      </w:r>
      <w:r w:rsidR="0003547D">
        <w:rPr>
          <w:rFonts w:ascii="ClanPro-Bold" w:eastAsiaTheme="minorHAnsi" w:hAnsi="ClanPro-Bold" w:cs="ClanPro-Black"/>
          <w:color w:val="666666"/>
          <w:spacing w:val="0"/>
          <w:kern w:val="0"/>
          <w:szCs w:val="19"/>
        </w:rPr>
        <w:t>April</w:t>
      </w:r>
      <w:r w:rsidRPr="005D03D6">
        <w:rPr>
          <w:rFonts w:ascii="ClanPro-Bold" w:eastAsiaTheme="minorHAnsi" w:hAnsi="ClanPro-Bold" w:cs="ClanPro-Black"/>
          <w:color w:val="666666"/>
          <w:spacing w:val="0"/>
          <w:kern w:val="0"/>
          <w:szCs w:val="19"/>
        </w:rPr>
        <w:t xml:space="preserve">, 18 Uhr </w:t>
      </w:r>
    </w:p>
    <w:p w:rsidR="00962A6D" w:rsidRDefault="0003547D" w:rsidP="00311A1D">
      <w:pPr>
        <w:rPr>
          <w:rFonts w:eastAsiaTheme="minorHAnsi" w:cs="Arial"/>
          <w:spacing w:val="0"/>
          <w:kern w:val="0"/>
          <w:szCs w:val="19"/>
          <w:lang w:val="de-DE"/>
        </w:rPr>
      </w:pPr>
      <w:r w:rsidRPr="0003547D">
        <w:rPr>
          <w:rFonts w:eastAsiaTheme="minorHAnsi" w:cs="Arial"/>
          <w:spacing w:val="0"/>
          <w:kern w:val="0"/>
          <w:szCs w:val="19"/>
          <w:lang w:val="de-DE"/>
        </w:rPr>
        <w:t xml:space="preserve">Exil, Migration und Flucht sind die Forschungsgebiete von </w:t>
      </w:r>
      <w:proofErr w:type="spellStart"/>
      <w:r w:rsidRPr="0003547D">
        <w:rPr>
          <w:rFonts w:eastAsiaTheme="minorHAnsi" w:cs="Arial"/>
          <w:spacing w:val="0"/>
          <w:kern w:val="0"/>
          <w:szCs w:val="19"/>
          <w:lang w:val="de-DE"/>
        </w:rPr>
        <w:t>Burcu</w:t>
      </w:r>
      <w:proofErr w:type="spellEnd"/>
      <w:r w:rsidRPr="0003547D">
        <w:rPr>
          <w:rFonts w:eastAsiaTheme="minorHAnsi" w:cs="Arial"/>
          <w:spacing w:val="0"/>
          <w:kern w:val="0"/>
          <w:szCs w:val="19"/>
          <w:lang w:val="de-DE"/>
        </w:rPr>
        <w:t xml:space="preserve"> </w:t>
      </w:r>
      <w:proofErr w:type="spellStart"/>
      <w:r w:rsidRPr="0003547D">
        <w:rPr>
          <w:rFonts w:eastAsiaTheme="minorHAnsi" w:cs="Arial"/>
          <w:spacing w:val="0"/>
          <w:kern w:val="0"/>
          <w:szCs w:val="19"/>
          <w:lang w:val="de-DE"/>
        </w:rPr>
        <w:t>Dogramaci</w:t>
      </w:r>
      <w:proofErr w:type="spellEnd"/>
      <w:r w:rsidRPr="0003547D">
        <w:rPr>
          <w:rFonts w:eastAsiaTheme="minorHAnsi" w:cs="Arial"/>
          <w:spacing w:val="0"/>
          <w:kern w:val="0"/>
          <w:szCs w:val="19"/>
          <w:lang w:val="de-DE"/>
        </w:rPr>
        <w:t xml:space="preserve">, Professorin am Institut für </w:t>
      </w:r>
      <w:proofErr w:type="spellStart"/>
      <w:r>
        <w:rPr>
          <w:rFonts w:eastAsiaTheme="minorHAnsi" w:cs="Arial"/>
          <w:spacing w:val="0"/>
          <w:kern w:val="0"/>
          <w:szCs w:val="19"/>
          <w:lang w:val="de-DE"/>
        </w:rPr>
        <w:t>K</w:t>
      </w:r>
      <w:r w:rsidRPr="0003547D">
        <w:rPr>
          <w:rFonts w:eastAsiaTheme="minorHAnsi" w:cs="Arial"/>
          <w:spacing w:val="0"/>
          <w:kern w:val="0"/>
          <w:szCs w:val="19"/>
          <w:lang w:val="de-DE"/>
        </w:rPr>
        <w:t>unstge</w:t>
      </w:r>
      <w:proofErr w:type="spellEnd"/>
      <w:r>
        <w:rPr>
          <w:rFonts w:eastAsiaTheme="minorHAnsi" w:cs="Arial"/>
          <w:spacing w:val="0"/>
          <w:kern w:val="0"/>
          <w:szCs w:val="19"/>
          <w:lang w:val="de-DE"/>
        </w:rPr>
        <w:t>-</w:t>
      </w:r>
      <w:r w:rsidRPr="0003547D">
        <w:rPr>
          <w:rFonts w:eastAsiaTheme="minorHAnsi" w:cs="Arial"/>
          <w:spacing w:val="0"/>
          <w:kern w:val="0"/>
          <w:szCs w:val="19"/>
          <w:lang w:val="de-DE"/>
        </w:rPr>
        <w:t>schichte der LMU München. KUB Direktor Thomas D. Trummer diskutiert mit ihr die Rolle transkultureller Vernetzungen sowie die Malerei von Miriam Cahn.</w:t>
      </w:r>
    </w:p>
    <w:p w:rsidR="0003547D" w:rsidRDefault="0003547D" w:rsidP="00311A1D">
      <w:pPr>
        <w:rPr>
          <w:rFonts w:eastAsiaTheme="minorHAnsi" w:cs="Arial"/>
          <w:spacing w:val="0"/>
          <w:kern w:val="0"/>
          <w:szCs w:val="19"/>
          <w:lang w:val="de-DE"/>
        </w:rPr>
      </w:pPr>
    </w:p>
    <w:p w:rsidR="00C631AD" w:rsidRPr="00C631AD" w:rsidRDefault="00C631AD" w:rsidP="00C631AD">
      <w:pPr>
        <w:rPr>
          <w:rFonts w:ascii="ClanPro-Bold" w:eastAsiaTheme="minorHAnsi" w:hAnsi="ClanPro-Bold" w:cs="ClanPro-Black"/>
          <w:color w:val="666666"/>
          <w:spacing w:val="0"/>
          <w:kern w:val="0"/>
          <w:szCs w:val="19"/>
        </w:rPr>
      </w:pPr>
      <w:r w:rsidRPr="00C631AD">
        <w:rPr>
          <w:rFonts w:ascii="ClanPro-Bold" w:eastAsiaTheme="minorHAnsi" w:hAnsi="ClanPro-Bold" w:cs="ClanPro-Black"/>
          <w:color w:val="000000"/>
          <w:spacing w:val="0"/>
          <w:kern w:val="0"/>
          <w:szCs w:val="19"/>
        </w:rPr>
        <w:t>Ein Abend für Tone Fink</w:t>
      </w:r>
      <w:r w:rsidR="00002237">
        <w:rPr>
          <w:rFonts w:ascii="ClanPro-Bold" w:eastAsiaTheme="minorHAnsi" w:hAnsi="ClanPro-Bold" w:cs="ClanPro-Black"/>
          <w:color w:val="000000"/>
          <w:spacing w:val="0"/>
          <w:kern w:val="0"/>
          <w:szCs w:val="19"/>
        </w:rPr>
        <w:t xml:space="preserve"> | </w:t>
      </w:r>
      <w:r w:rsidRPr="00C631AD">
        <w:rPr>
          <w:rFonts w:ascii="ClanPro-Bold" w:eastAsiaTheme="minorHAnsi" w:hAnsi="ClanPro-Bold" w:cs="ClanPro-Black"/>
          <w:color w:val="666666"/>
          <w:spacing w:val="0"/>
          <w:kern w:val="0"/>
          <w:szCs w:val="19"/>
        </w:rPr>
        <w:t xml:space="preserve">Montag, 29. April, 19 Uhr </w:t>
      </w:r>
    </w:p>
    <w:p w:rsidR="00C631AD" w:rsidRPr="00C631AD" w:rsidRDefault="00C631AD" w:rsidP="00C631AD">
      <w:pPr>
        <w:rPr>
          <w:rFonts w:eastAsiaTheme="minorHAnsi" w:cs="Arial"/>
          <w:spacing w:val="0"/>
          <w:kern w:val="0"/>
          <w:szCs w:val="19"/>
          <w:lang w:val="de-DE"/>
        </w:rPr>
      </w:pPr>
      <w:r w:rsidRPr="00C631AD">
        <w:rPr>
          <w:rFonts w:eastAsiaTheme="minorHAnsi" w:cs="Arial"/>
          <w:spacing w:val="0"/>
          <w:kern w:val="0"/>
          <w:szCs w:val="19"/>
          <w:lang w:val="de-DE"/>
        </w:rPr>
        <w:t>Anlässlich des 75. Geburtstags von Tone Fink ehrt das Kunsthaus Bregenz den Vorarlberger Ausnahmekünstler mit einem Abend im KUB. Neben einer Auswahl seiner Zeichentrickfilme und Unikatbücher</w:t>
      </w:r>
      <w:r w:rsidR="00275AE0">
        <w:rPr>
          <w:rFonts w:eastAsiaTheme="minorHAnsi" w:cs="Arial"/>
          <w:spacing w:val="0"/>
          <w:kern w:val="0"/>
          <w:szCs w:val="19"/>
          <w:lang w:val="de-DE"/>
        </w:rPr>
        <w:t>n</w:t>
      </w:r>
      <w:r w:rsidRPr="00C631AD">
        <w:rPr>
          <w:rFonts w:eastAsiaTheme="minorHAnsi" w:cs="Arial"/>
          <w:spacing w:val="0"/>
          <w:kern w:val="0"/>
          <w:szCs w:val="19"/>
          <w:lang w:val="de-DE"/>
        </w:rPr>
        <w:t xml:space="preserve"> kommen auch seine fahrbaren Objekte zum</w:t>
      </w:r>
      <w:r w:rsidR="00275AE0">
        <w:rPr>
          <w:rFonts w:eastAsiaTheme="minorHAnsi" w:cs="Arial"/>
          <w:spacing w:val="0"/>
          <w:kern w:val="0"/>
          <w:szCs w:val="19"/>
          <w:lang w:val="de-DE"/>
        </w:rPr>
        <w:t xml:space="preserve"> Einsatz. Alles Gute</w:t>
      </w:r>
      <w:r w:rsidRPr="00C631AD">
        <w:rPr>
          <w:rFonts w:eastAsiaTheme="minorHAnsi" w:cs="Arial"/>
          <w:spacing w:val="0"/>
          <w:kern w:val="0"/>
          <w:szCs w:val="19"/>
          <w:lang w:val="de-DE"/>
        </w:rPr>
        <w:t>, Tone Fink!</w:t>
      </w:r>
    </w:p>
    <w:p w:rsidR="00C631AD" w:rsidRDefault="00C631AD" w:rsidP="00311A1D">
      <w:pPr>
        <w:rPr>
          <w:rFonts w:eastAsiaTheme="minorHAnsi" w:cs="Arial"/>
          <w:spacing w:val="0"/>
          <w:kern w:val="0"/>
          <w:szCs w:val="19"/>
          <w:lang w:val="de-DE"/>
        </w:rPr>
      </w:pPr>
    </w:p>
    <w:p w:rsidR="002B0D57" w:rsidRPr="005D03D6" w:rsidRDefault="002B0D57" w:rsidP="002B0D57">
      <w:pPr>
        <w:rPr>
          <w:rFonts w:ascii="ClanPro-Bold" w:eastAsiaTheme="minorHAnsi" w:hAnsi="ClanPro-Bold" w:cs="ClanPro-Black"/>
          <w:color w:val="000000"/>
          <w:spacing w:val="0"/>
          <w:kern w:val="0"/>
          <w:szCs w:val="19"/>
        </w:rPr>
      </w:pPr>
      <w:r w:rsidRPr="005D03D6">
        <w:rPr>
          <w:rFonts w:ascii="ClanPro-Bold" w:eastAsiaTheme="minorHAnsi" w:hAnsi="ClanPro-Bold" w:cs="ClanPro-Black"/>
          <w:color w:val="000000"/>
          <w:spacing w:val="0"/>
          <w:kern w:val="0"/>
          <w:szCs w:val="19"/>
        </w:rPr>
        <w:t>Kunstsalon für Frauen</w:t>
      </w:r>
      <w:r>
        <w:rPr>
          <w:rFonts w:ascii="ClanPro-Bold" w:eastAsiaTheme="minorHAnsi" w:hAnsi="ClanPro-Bold" w:cs="ClanPro-Black"/>
          <w:color w:val="000000"/>
          <w:spacing w:val="0"/>
          <w:kern w:val="0"/>
          <w:szCs w:val="19"/>
        </w:rPr>
        <w:t xml:space="preserve"> | </w:t>
      </w:r>
      <w:r>
        <w:rPr>
          <w:rFonts w:ascii="ClanPro-Bold" w:eastAsiaTheme="minorHAnsi" w:hAnsi="ClanPro-Bold" w:cs="ClanPro-Black"/>
          <w:color w:val="666666"/>
          <w:spacing w:val="0"/>
          <w:kern w:val="0"/>
          <w:szCs w:val="19"/>
        </w:rPr>
        <w:t>Donnerstag, 2</w:t>
      </w:r>
      <w:r w:rsidRPr="005D03D6">
        <w:rPr>
          <w:rFonts w:ascii="ClanPro-Bold" w:eastAsiaTheme="minorHAnsi" w:hAnsi="ClanPro-Bold" w:cs="ClanPro-Black"/>
          <w:color w:val="666666"/>
          <w:spacing w:val="0"/>
          <w:kern w:val="0"/>
          <w:szCs w:val="19"/>
        </w:rPr>
        <w:t xml:space="preserve">. </w:t>
      </w:r>
      <w:r>
        <w:rPr>
          <w:rFonts w:ascii="ClanPro-Bold" w:eastAsiaTheme="minorHAnsi" w:hAnsi="ClanPro-Bold" w:cs="ClanPro-Black"/>
          <w:color w:val="666666"/>
          <w:spacing w:val="0"/>
          <w:kern w:val="0"/>
          <w:szCs w:val="19"/>
        </w:rPr>
        <w:t>Mai</w:t>
      </w:r>
      <w:r w:rsidRPr="005D03D6">
        <w:rPr>
          <w:rFonts w:ascii="ClanPro-Bold" w:eastAsiaTheme="minorHAnsi" w:hAnsi="ClanPro-Bold" w:cs="ClanPro-Black"/>
          <w:color w:val="666666"/>
          <w:spacing w:val="0"/>
          <w:kern w:val="0"/>
          <w:szCs w:val="19"/>
        </w:rPr>
        <w:t xml:space="preserve">, 18.30 Uhr </w:t>
      </w:r>
    </w:p>
    <w:p w:rsidR="002B0D57" w:rsidRPr="002064D3" w:rsidRDefault="002B0D57" w:rsidP="002B0D57">
      <w:pPr>
        <w:rPr>
          <w:szCs w:val="19"/>
          <w:lang w:eastAsia="de-AT"/>
        </w:rPr>
      </w:pPr>
      <w:r w:rsidRPr="002064D3">
        <w:rPr>
          <w:szCs w:val="19"/>
          <w:lang w:eastAsia="de-AT"/>
        </w:rPr>
        <w:t>Ein Abend im KUB speziell für Frauen mit der Vorarlberger Künstlerin Claudia Mang. Beitrag: € 5 zzgl. Eintritt</w:t>
      </w:r>
    </w:p>
    <w:p w:rsidR="002B0D57" w:rsidRDefault="002B0D57" w:rsidP="00C631AD">
      <w:pPr>
        <w:rPr>
          <w:rFonts w:ascii="ClanPro-Bold" w:eastAsiaTheme="minorHAnsi" w:hAnsi="ClanPro-Bold" w:cs="ClanPro-Black"/>
          <w:color w:val="000000"/>
          <w:spacing w:val="0"/>
          <w:kern w:val="0"/>
          <w:szCs w:val="19"/>
        </w:rPr>
      </w:pPr>
    </w:p>
    <w:p w:rsidR="00C631AD" w:rsidRDefault="00C631AD" w:rsidP="00C631AD">
      <w:pPr>
        <w:rPr>
          <w:rFonts w:ascii="ClanPro-Bold" w:eastAsiaTheme="minorHAnsi" w:hAnsi="ClanPro-Bold" w:cs="ClanPro-Black"/>
          <w:color w:val="000000"/>
          <w:spacing w:val="0"/>
          <w:kern w:val="0"/>
          <w:szCs w:val="19"/>
        </w:rPr>
      </w:pPr>
      <w:r w:rsidRPr="00C631AD">
        <w:rPr>
          <w:rFonts w:ascii="ClanPro-Bold" w:eastAsiaTheme="minorHAnsi" w:hAnsi="ClanPro-Bold" w:cs="ClanPro-Black"/>
          <w:color w:val="000000"/>
          <w:spacing w:val="0"/>
          <w:kern w:val="0"/>
          <w:szCs w:val="19"/>
        </w:rPr>
        <w:t xml:space="preserve">Kinderkunst </w:t>
      </w:r>
      <w:proofErr w:type="spellStart"/>
      <w:r w:rsidRPr="00C631AD">
        <w:rPr>
          <w:rFonts w:ascii="ClanPro-Bold" w:eastAsiaTheme="minorHAnsi" w:hAnsi="ClanPro-Bold" w:cs="ClanPro-Black"/>
          <w:color w:val="000000"/>
          <w:spacing w:val="0"/>
          <w:kern w:val="0"/>
          <w:szCs w:val="19"/>
        </w:rPr>
        <w:t>spezial</w:t>
      </w:r>
      <w:proofErr w:type="spellEnd"/>
      <w:r w:rsidRPr="00C631AD">
        <w:rPr>
          <w:rFonts w:ascii="ClanPro-Bold" w:eastAsiaTheme="minorHAnsi" w:hAnsi="ClanPro-Bold" w:cs="ClanPro-Black"/>
          <w:color w:val="000000"/>
          <w:spacing w:val="0"/>
          <w:kern w:val="0"/>
          <w:szCs w:val="19"/>
        </w:rPr>
        <w:t xml:space="preserve"> – </w:t>
      </w:r>
      <w:r w:rsidRPr="00C631AD">
        <w:rPr>
          <w:rFonts w:ascii="ClanPro-BoldItalic" w:eastAsiaTheme="minorHAnsi" w:hAnsi="ClanPro-BoldItalic" w:cs="ClanPro-Black"/>
          <w:color w:val="000000"/>
          <w:spacing w:val="0"/>
          <w:kern w:val="0"/>
          <w:szCs w:val="19"/>
        </w:rPr>
        <w:t>Philosophieren mit Kindern</w:t>
      </w:r>
    </w:p>
    <w:p w:rsidR="00C631AD" w:rsidRPr="00C631AD" w:rsidRDefault="00C631AD" w:rsidP="00C631AD">
      <w:pPr>
        <w:rPr>
          <w:rFonts w:ascii="ClanPro-Bold" w:eastAsiaTheme="minorHAnsi" w:hAnsi="ClanPro-Bold" w:cs="ClanPro-Black"/>
          <w:color w:val="666666"/>
          <w:spacing w:val="0"/>
          <w:kern w:val="0"/>
          <w:szCs w:val="19"/>
        </w:rPr>
      </w:pPr>
      <w:r w:rsidRPr="00C631AD">
        <w:rPr>
          <w:rFonts w:ascii="ClanPro-Bold" w:eastAsiaTheme="minorHAnsi" w:hAnsi="ClanPro-Bold" w:cs="ClanPro-Black"/>
          <w:color w:val="666666"/>
          <w:spacing w:val="0"/>
          <w:kern w:val="0"/>
          <w:szCs w:val="19"/>
        </w:rPr>
        <w:t>Samstag, 4. und 25. Mai, 10 Uhr</w:t>
      </w:r>
    </w:p>
    <w:p w:rsidR="00C631AD" w:rsidRPr="00A640F3" w:rsidRDefault="00C631AD" w:rsidP="00A640F3">
      <w:pPr>
        <w:rPr>
          <w:rFonts w:eastAsiaTheme="minorHAnsi" w:cs="Arial"/>
          <w:spacing w:val="0"/>
          <w:kern w:val="0"/>
          <w:szCs w:val="19"/>
          <w:lang w:val="de-DE"/>
        </w:rPr>
      </w:pPr>
      <w:r w:rsidRPr="00C631AD">
        <w:rPr>
          <w:rFonts w:eastAsiaTheme="minorHAnsi" w:cs="Arial"/>
          <w:spacing w:val="0"/>
          <w:kern w:val="0"/>
          <w:szCs w:val="19"/>
          <w:lang w:val="de-DE"/>
        </w:rPr>
        <w:t xml:space="preserve">Gemeinsam mit Kinderphilosophin Kornelia </w:t>
      </w:r>
      <w:proofErr w:type="spellStart"/>
      <w:r w:rsidRPr="00C631AD">
        <w:rPr>
          <w:rFonts w:eastAsiaTheme="minorHAnsi" w:cs="Arial"/>
          <w:spacing w:val="0"/>
          <w:kern w:val="0"/>
          <w:szCs w:val="19"/>
          <w:lang w:val="de-DE"/>
        </w:rPr>
        <w:t>Möderle</w:t>
      </w:r>
      <w:proofErr w:type="spellEnd"/>
      <w:r w:rsidRPr="00C631AD">
        <w:rPr>
          <w:rFonts w:eastAsiaTheme="minorHAnsi" w:cs="Arial"/>
          <w:spacing w:val="0"/>
          <w:kern w:val="0"/>
          <w:szCs w:val="19"/>
          <w:lang w:val="de-DE"/>
        </w:rPr>
        <w:t xml:space="preserve"> philosophieren die Kinder und gestalten anschließend einige Werke. </w:t>
      </w:r>
      <w:r w:rsidRPr="00C631AD">
        <w:rPr>
          <w:rFonts w:cs="Arial"/>
          <w:szCs w:val="19"/>
          <w:lang w:val="de-DE"/>
        </w:rPr>
        <w:t>Kinder im Alter von 5 bis 10 Jahren. Beitrag: € 5,50 pro Kind</w:t>
      </w:r>
      <w:r>
        <w:rPr>
          <w:rFonts w:ascii="Arial" w:hAnsi="Arial" w:cs="Arial"/>
          <w:sz w:val="23"/>
          <w:szCs w:val="23"/>
        </w:rPr>
        <w:t xml:space="preserve">. </w:t>
      </w:r>
      <w:r w:rsidRPr="005D03D6">
        <w:rPr>
          <w:rFonts w:cs="Arial"/>
          <w:szCs w:val="19"/>
          <w:lang w:val="de-DE"/>
        </w:rPr>
        <w:t xml:space="preserve">Anmeldung unter: +43-5574-485 94-417, </w:t>
      </w:r>
      <w:hyperlink r:id="rId12" w:history="1">
        <w:r w:rsidRPr="005D03D6">
          <w:rPr>
            <w:rStyle w:val="Hyperlink"/>
            <w:rFonts w:cs="Arial"/>
            <w:szCs w:val="19"/>
            <w:lang w:val="de-DE"/>
          </w:rPr>
          <w:t>m.halbritter@kunsthaus-bregenz.at</w:t>
        </w:r>
      </w:hyperlink>
    </w:p>
    <w:p w:rsidR="00C631AD" w:rsidRDefault="00C631AD" w:rsidP="00C631AD">
      <w:pPr>
        <w:rPr>
          <w:rFonts w:ascii="Arial" w:hAnsi="Arial" w:cs="Arial"/>
          <w:sz w:val="23"/>
          <w:szCs w:val="23"/>
          <w:lang w:val="de-DE"/>
        </w:rPr>
      </w:pPr>
    </w:p>
    <w:p w:rsidR="002064D3" w:rsidRDefault="002064D3" w:rsidP="002064D3">
      <w:pPr>
        <w:autoSpaceDE w:val="0"/>
        <w:autoSpaceDN w:val="0"/>
        <w:adjustRightInd w:val="0"/>
        <w:rPr>
          <w:rFonts w:ascii="ClanPro-Bold" w:eastAsiaTheme="minorHAnsi" w:hAnsi="ClanPro-Bold" w:cs="ClanPro-Black"/>
          <w:color w:val="000000"/>
          <w:spacing w:val="0"/>
          <w:kern w:val="0"/>
          <w:szCs w:val="19"/>
        </w:rPr>
      </w:pPr>
      <w:r>
        <w:rPr>
          <w:rFonts w:ascii="ClanPro-Bold" w:eastAsiaTheme="minorHAnsi" w:hAnsi="ClanPro-Bold" w:cs="ClanPro-Black"/>
          <w:color w:val="000000"/>
          <w:spacing w:val="0"/>
          <w:kern w:val="0"/>
          <w:szCs w:val="19"/>
        </w:rPr>
        <w:t xml:space="preserve">Architekturführung | </w:t>
      </w:r>
      <w:r w:rsidR="007F6976">
        <w:rPr>
          <w:rFonts w:ascii="ClanPro-Bold" w:eastAsiaTheme="minorHAnsi" w:hAnsi="ClanPro-Bold" w:cs="ClanPro-Black"/>
          <w:color w:val="666666"/>
          <w:spacing w:val="0"/>
          <w:kern w:val="0"/>
          <w:szCs w:val="19"/>
        </w:rPr>
        <w:t>Sonntag, 5. Mai</w:t>
      </w:r>
      <w:r w:rsidRPr="002064D3">
        <w:rPr>
          <w:rFonts w:ascii="ClanPro-Bold" w:eastAsiaTheme="minorHAnsi" w:hAnsi="ClanPro-Bold" w:cs="ClanPro-Black"/>
          <w:color w:val="666666"/>
          <w:spacing w:val="0"/>
          <w:kern w:val="0"/>
          <w:szCs w:val="19"/>
        </w:rPr>
        <w:t xml:space="preserve"> und 2. Juni, 11 Uhr</w:t>
      </w:r>
    </w:p>
    <w:p w:rsidR="002064D3" w:rsidRDefault="002064D3" w:rsidP="002064D3">
      <w:pPr>
        <w:autoSpaceDE w:val="0"/>
        <w:autoSpaceDN w:val="0"/>
        <w:adjustRightInd w:val="0"/>
        <w:rPr>
          <w:rFonts w:ascii="ClanPro-Bold" w:eastAsiaTheme="minorHAnsi" w:hAnsi="ClanPro-Bold" w:cs="ClanPro-Black"/>
          <w:color w:val="000000"/>
          <w:spacing w:val="0"/>
          <w:kern w:val="0"/>
          <w:szCs w:val="19"/>
        </w:rPr>
      </w:pPr>
    </w:p>
    <w:p w:rsidR="002064D3" w:rsidRPr="004F05C9" w:rsidRDefault="002064D3" w:rsidP="002064D3">
      <w:pPr>
        <w:rPr>
          <w:rFonts w:ascii="ClanPro-Bold" w:eastAsiaTheme="minorHAnsi" w:hAnsi="ClanPro-Bold" w:cs="ClanPro-Black"/>
          <w:color w:val="000000"/>
          <w:spacing w:val="0"/>
          <w:kern w:val="0"/>
          <w:szCs w:val="19"/>
        </w:rPr>
      </w:pPr>
      <w:r w:rsidRPr="004F05C9">
        <w:rPr>
          <w:rFonts w:ascii="ClanPro-Bold" w:eastAsiaTheme="minorHAnsi" w:hAnsi="ClanPro-Bold" w:cs="ClanPro-Black"/>
          <w:color w:val="000000"/>
          <w:spacing w:val="0"/>
          <w:kern w:val="0"/>
          <w:szCs w:val="19"/>
        </w:rPr>
        <w:t xml:space="preserve">Workshop I </w:t>
      </w:r>
      <w:r w:rsidR="007F6976">
        <w:rPr>
          <w:rFonts w:ascii="ClanPro-Bold" w:eastAsiaTheme="minorHAnsi" w:hAnsi="ClanPro-Bold" w:cs="ClanPro-Black"/>
          <w:color w:val="000000"/>
          <w:spacing w:val="0"/>
          <w:kern w:val="0"/>
          <w:szCs w:val="19"/>
        </w:rPr>
        <w:t>–</w:t>
      </w:r>
      <w:r w:rsidRPr="004F05C9">
        <w:rPr>
          <w:rFonts w:ascii="ClanPro-Bold" w:eastAsiaTheme="minorHAnsi" w:hAnsi="ClanPro-Bold" w:cs="ClanPro-Black"/>
          <w:color w:val="000000"/>
          <w:spacing w:val="0"/>
          <w:kern w:val="0"/>
          <w:szCs w:val="19"/>
        </w:rPr>
        <w:t xml:space="preserve"> </w:t>
      </w:r>
      <w:r w:rsidRPr="004F05C9">
        <w:rPr>
          <w:rFonts w:ascii="ClanPro-BoldItalic" w:eastAsiaTheme="minorHAnsi" w:hAnsi="ClanPro-BoldItalic" w:cs="ClanPro-Black"/>
          <w:color w:val="000000"/>
          <w:spacing w:val="0"/>
          <w:kern w:val="0"/>
          <w:szCs w:val="19"/>
        </w:rPr>
        <w:t>Kontakt</w:t>
      </w:r>
      <w:r w:rsidRPr="004F05C9">
        <w:rPr>
          <w:rFonts w:ascii="ClanPro-Bold" w:eastAsiaTheme="minorHAnsi" w:hAnsi="ClanPro-Bold" w:cs="ClanPro-Black"/>
          <w:color w:val="000000"/>
          <w:spacing w:val="0"/>
          <w:kern w:val="0"/>
          <w:szCs w:val="19"/>
        </w:rPr>
        <w:t xml:space="preserve"> Seminar mit Merle Deutschmann</w:t>
      </w:r>
    </w:p>
    <w:p w:rsidR="002064D3" w:rsidRPr="004F05C9" w:rsidRDefault="007F6976" w:rsidP="002064D3">
      <w:pPr>
        <w:rPr>
          <w:rFonts w:ascii="ClanPro-Bold" w:eastAsiaTheme="minorHAnsi" w:hAnsi="ClanPro-Bold" w:cs="ClanPro-Black"/>
          <w:color w:val="666666"/>
          <w:spacing w:val="0"/>
          <w:kern w:val="0"/>
          <w:szCs w:val="19"/>
        </w:rPr>
      </w:pPr>
      <w:r>
        <w:rPr>
          <w:rFonts w:ascii="ClanPro-Bold" w:eastAsiaTheme="minorHAnsi" w:hAnsi="ClanPro-Bold" w:cs="ClanPro-Black"/>
          <w:color w:val="666666"/>
          <w:spacing w:val="0"/>
          <w:kern w:val="0"/>
          <w:szCs w:val="19"/>
        </w:rPr>
        <w:t>Samstag, 11. Mai, 15 –</w:t>
      </w:r>
      <w:r w:rsidR="002064D3" w:rsidRPr="004F05C9">
        <w:rPr>
          <w:rFonts w:ascii="ClanPro-Bold" w:eastAsiaTheme="minorHAnsi" w:hAnsi="ClanPro-Bold" w:cs="ClanPro-Black"/>
          <w:color w:val="666666"/>
          <w:spacing w:val="0"/>
          <w:kern w:val="0"/>
          <w:szCs w:val="19"/>
        </w:rPr>
        <w:t xml:space="preserve"> 20 Uhr </w:t>
      </w:r>
    </w:p>
    <w:p w:rsidR="002064D3" w:rsidRPr="004F05C9" w:rsidRDefault="007F6976" w:rsidP="002064D3">
      <w:pPr>
        <w:rPr>
          <w:rFonts w:ascii="ClanPro-Bold" w:eastAsiaTheme="minorHAnsi" w:hAnsi="ClanPro-Bold" w:cs="ClanPro-Black"/>
          <w:color w:val="000000"/>
          <w:spacing w:val="0"/>
          <w:kern w:val="0"/>
          <w:szCs w:val="19"/>
        </w:rPr>
      </w:pPr>
      <w:r>
        <w:rPr>
          <w:rFonts w:ascii="ClanPro-Bold" w:eastAsiaTheme="minorHAnsi" w:hAnsi="ClanPro-Bold" w:cs="ClanPro-Black"/>
          <w:color w:val="000000"/>
          <w:spacing w:val="0"/>
          <w:kern w:val="0"/>
          <w:szCs w:val="19"/>
        </w:rPr>
        <w:t>Workshop II –</w:t>
      </w:r>
      <w:r w:rsidR="002064D3" w:rsidRPr="004F05C9">
        <w:rPr>
          <w:rFonts w:ascii="ClanPro-Bold" w:eastAsiaTheme="minorHAnsi" w:hAnsi="ClanPro-Bold" w:cs="ClanPro-Black"/>
          <w:color w:val="000000"/>
          <w:spacing w:val="0"/>
          <w:kern w:val="0"/>
          <w:szCs w:val="19"/>
        </w:rPr>
        <w:t xml:space="preserve"> </w:t>
      </w:r>
      <w:r w:rsidR="002064D3" w:rsidRPr="004F05C9">
        <w:rPr>
          <w:rFonts w:ascii="ClanPro-BoldItalic" w:eastAsiaTheme="minorHAnsi" w:hAnsi="ClanPro-BoldItalic" w:cs="ClanPro-Black"/>
          <w:color w:val="000000"/>
          <w:spacing w:val="0"/>
          <w:kern w:val="0"/>
          <w:szCs w:val="19"/>
        </w:rPr>
        <w:t>Raufspiele</w:t>
      </w:r>
      <w:r w:rsidR="002064D3" w:rsidRPr="004F05C9">
        <w:rPr>
          <w:rFonts w:ascii="ClanPro-Bold" w:eastAsiaTheme="minorHAnsi" w:hAnsi="ClanPro-Bold" w:cs="ClanPro-Black"/>
          <w:color w:val="000000"/>
          <w:spacing w:val="0"/>
          <w:kern w:val="0"/>
          <w:szCs w:val="19"/>
        </w:rPr>
        <w:t xml:space="preserve"> mit Merle Deutschmann</w:t>
      </w:r>
    </w:p>
    <w:p w:rsidR="002064D3" w:rsidRPr="004F05C9" w:rsidRDefault="007F6976" w:rsidP="002064D3">
      <w:pPr>
        <w:rPr>
          <w:rFonts w:ascii="ClanPro-Bold" w:eastAsiaTheme="minorHAnsi" w:hAnsi="ClanPro-Bold" w:cs="ClanPro-Black"/>
          <w:color w:val="666666"/>
          <w:spacing w:val="0"/>
          <w:kern w:val="0"/>
          <w:szCs w:val="19"/>
        </w:rPr>
      </w:pPr>
      <w:r>
        <w:rPr>
          <w:rFonts w:ascii="ClanPro-Bold" w:eastAsiaTheme="minorHAnsi" w:hAnsi="ClanPro-Bold" w:cs="ClanPro-Black"/>
          <w:color w:val="666666"/>
          <w:spacing w:val="0"/>
          <w:kern w:val="0"/>
          <w:szCs w:val="19"/>
        </w:rPr>
        <w:t>Sonntag, 12. Mai, 15 –</w:t>
      </w:r>
      <w:r w:rsidR="002064D3" w:rsidRPr="004F05C9">
        <w:rPr>
          <w:rFonts w:ascii="ClanPro-Bold" w:eastAsiaTheme="minorHAnsi" w:hAnsi="ClanPro-Bold" w:cs="ClanPro-Black"/>
          <w:color w:val="666666"/>
          <w:spacing w:val="0"/>
          <w:kern w:val="0"/>
          <w:szCs w:val="19"/>
        </w:rPr>
        <w:t xml:space="preserve"> 20 Uhr </w:t>
      </w:r>
    </w:p>
    <w:p w:rsidR="002064D3" w:rsidRPr="009E0C4F" w:rsidRDefault="002064D3" w:rsidP="002064D3">
      <w:pPr>
        <w:rPr>
          <w:rFonts w:ascii="Arial" w:hAnsi="Arial" w:cs="Arial"/>
          <w:color w:val="CC3399"/>
          <w:sz w:val="23"/>
          <w:szCs w:val="23"/>
        </w:rPr>
      </w:pPr>
      <w:r w:rsidRPr="004F05C9">
        <w:rPr>
          <w:rFonts w:eastAsiaTheme="minorHAnsi" w:cs="Arial"/>
          <w:spacing w:val="0"/>
          <w:kern w:val="0"/>
          <w:szCs w:val="19"/>
          <w:lang w:val="de-DE"/>
        </w:rPr>
        <w:t xml:space="preserve">»Mut zur Wut« heißt es in den Workshops von  Coach und Diplompsychologin Merle Deutschmann. Im Seminar </w:t>
      </w:r>
      <w:r w:rsidRPr="004F05C9">
        <w:rPr>
          <w:rFonts w:ascii="ClanPro-BookItalic" w:eastAsiaTheme="minorHAnsi" w:hAnsi="ClanPro-BookItalic" w:cs="Arial"/>
          <w:spacing w:val="0"/>
          <w:kern w:val="0"/>
          <w:szCs w:val="19"/>
          <w:lang w:val="de-DE"/>
        </w:rPr>
        <w:t>Kontakt</w:t>
      </w:r>
      <w:r w:rsidRPr="004F05C9">
        <w:rPr>
          <w:rFonts w:eastAsiaTheme="minorHAnsi" w:cs="Arial"/>
          <w:spacing w:val="0"/>
          <w:kern w:val="0"/>
          <w:szCs w:val="19"/>
          <w:lang w:val="de-DE"/>
        </w:rPr>
        <w:t xml:space="preserve"> setzen sic</w:t>
      </w:r>
      <w:r w:rsidR="007F6976">
        <w:rPr>
          <w:rFonts w:eastAsiaTheme="minorHAnsi" w:cs="Arial"/>
          <w:spacing w:val="0"/>
          <w:kern w:val="0"/>
          <w:szCs w:val="19"/>
          <w:lang w:val="de-DE"/>
        </w:rPr>
        <w:t>h Frauen mit Emotionen wie Zorn</w:t>
      </w:r>
      <w:r w:rsidRPr="004F05C9">
        <w:rPr>
          <w:rFonts w:eastAsiaTheme="minorHAnsi" w:cs="Arial"/>
          <w:spacing w:val="0"/>
          <w:kern w:val="0"/>
          <w:szCs w:val="19"/>
          <w:lang w:val="de-DE"/>
        </w:rPr>
        <w:t xml:space="preserve"> und ihren Impulsen auseinander. Die eigenen Grenzen, Bewegung, nonverbale Improvisation stehen im Zentrum des Workshops </w:t>
      </w:r>
      <w:r w:rsidRPr="004F05C9">
        <w:rPr>
          <w:rFonts w:ascii="ClanPro-BookItalic" w:eastAsiaTheme="minorHAnsi" w:hAnsi="ClanPro-BookItalic" w:cs="Arial"/>
          <w:spacing w:val="0"/>
          <w:kern w:val="0"/>
          <w:szCs w:val="19"/>
          <w:lang w:val="de-DE"/>
        </w:rPr>
        <w:t>Raufspiele</w:t>
      </w:r>
      <w:r w:rsidRPr="004F05C9">
        <w:rPr>
          <w:rFonts w:eastAsiaTheme="minorHAnsi" w:cs="Arial"/>
          <w:spacing w:val="0"/>
          <w:kern w:val="0"/>
          <w:szCs w:val="19"/>
          <w:lang w:val="de-DE"/>
        </w:rPr>
        <w:t xml:space="preserve">. Für Frauen ab 18 Jahren. </w:t>
      </w:r>
      <w:r w:rsidR="004F05C9">
        <w:rPr>
          <w:rFonts w:eastAsiaTheme="minorHAnsi" w:cs="Arial"/>
          <w:spacing w:val="0"/>
          <w:kern w:val="0"/>
          <w:szCs w:val="19"/>
          <w:lang w:val="de-DE"/>
        </w:rPr>
        <w:br/>
      </w:r>
      <w:r w:rsidRPr="004F05C9">
        <w:rPr>
          <w:rFonts w:eastAsiaTheme="minorHAnsi" w:cs="Arial"/>
          <w:spacing w:val="0"/>
          <w:kern w:val="0"/>
          <w:szCs w:val="19"/>
          <w:lang w:val="de-DE"/>
        </w:rPr>
        <w:t>Beitrag für Workshop I: € 40, Workshop II: € 20,</w:t>
      </w:r>
      <w:r w:rsidR="004F05C9">
        <w:rPr>
          <w:rFonts w:eastAsiaTheme="minorHAnsi" w:cs="Arial"/>
          <w:spacing w:val="0"/>
          <w:kern w:val="0"/>
          <w:szCs w:val="19"/>
          <w:lang w:val="de-DE"/>
        </w:rPr>
        <w:br/>
      </w:r>
      <w:r w:rsidRPr="004F05C9">
        <w:rPr>
          <w:rFonts w:eastAsiaTheme="minorHAnsi" w:cs="Arial"/>
          <w:spacing w:val="0"/>
          <w:kern w:val="0"/>
          <w:szCs w:val="19"/>
          <w:lang w:val="de-DE"/>
        </w:rPr>
        <w:t>Kombipreis: € 50.</w:t>
      </w:r>
      <w:r w:rsidR="004F05C9" w:rsidRPr="004F05C9">
        <w:rPr>
          <w:rFonts w:eastAsiaTheme="minorHAnsi" w:cs="Arial"/>
          <w:spacing w:val="0"/>
          <w:kern w:val="0"/>
          <w:szCs w:val="19"/>
          <w:lang w:val="de-DE"/>
        </w:rPr>
        <w:t xml:space="preserve"> </w:t>
      </w:r>
      <w:r w:rsidR="004F05C9" w:rsidRPr="005D03D6">
        <w:rPr>
          <w:rFonts w:cs="Arial"/>
          <w:szCs w:val="19"/>
          <w:lang w:val="de-DE"/>
        </w:rPr>
        <w:t xml:space="preserve">Anmeldung unter: +43-5574-485 94-417, </w:t>
      </w:r>
      <w:hyperlink r:id="rId13" w:history="1">
        <w:r w:rsidR="004F05C9" w:rsidRPr="005D03D6">
          <w:rPr>
            <w:rStyle w:val="Hyperlink"/>
            <w:rFonts w:cs="Arial"/>
            <w:szCs w:val="19"/>
            <w:lang w:val="de-DE"/>
          </w:rPr>
          <w:t>m.halbritter@kunsthaus-bregenz.at</w:t>
        </w:r>
      </w:hyperlink>
    </w:p>
    <w:p w:rsidR="002064D3" w:rsidRPr="00EB51C5" w:rsidRDefault="002064D3" w:rsidP="002064D3">
      <w:pPr>
        <w:rPr>
          <w:rFonts w:ascii="Arial" w:hAnsi="Arial" w:cs="Arial"/>
          <w:sz w:val="23"/>
          <w:szCs w:val="23"/>
          <w:u w:val="single"/>
          <w:lang w:val="de-DE"/>
        </w:rPr>
      </w:pPr>
    </w:p>
    <w:p w:rsidR="002B0D57" w:rsidRPr="005D03D6" w:rsidRDefault="002B0D57" w:rsidP="002B0D57">
      <w:pPr>
        <w:autoSpaceDE w:val="0"/>
        <w:autoSpaceDN w:val="0"/>
        <w:adjustRightInd w:val="0"/>
        <w:rPr>
          <w:rFonts w:ascii="ClanPro-Bold" w:eastAsiaTheme="minorHAnsi" w:hAnsi="ClanPro-Bold" w:cs="ClanPro-Black"/>
          <w:color w:val="000000"/>
          <w:spacing w:val="0"/>
          <w:kern w:val="0"/>
          <w:szCs w:val="19"/>
        </w:rPr>
      </w:pPr>
      <w:proofErr w:type="spellStart"/>
      <w:r w:rsidRPr="005D03D6">
        <w:rPr>
          <w:rFonts w:ascii="ClanPro-Bold" w:eastAsiaTheme="minorHAnsi" w:hAnsi="ClanPro-Bold" w:cs="ClanPro-Black"/>
          <w:color w:val="000000"/>
          <w:spacing w:val="0"/>
          <w:kern w:val="0"/>
          <w:szCs w:val="19"/>
        </w:rPr>
        <w:t>Kuratorführung</w:t>
      </w:r>
      <w:proofErr w:type="spellEnd"/>
      <w:r w:rsidRPr="005D03D6">
        <w:rPr>
          <w:rFonts w:ascii="ClanPro-Bold" w:eastAsiaTheme="minorHAnsi" w:hAnsi="ClanPro-Bold" w:cs="ClanPro-Black"/>
          <w:color w:val="000000"/>
          <w:spacing w:val="0"/>
          <w:kern w:val="0"/>
          <w:szCs w:val="19"/>
        </w:rPr>
        <w:t xml:space="preserve"> mit Rudolf Sagmeister</w:t>
      </w:r>
    </w:p>
    <w:p w:rsidR="002B0D57" w:rsidRPr="002B0D57" w:rsidRDefault="002B0D57" w:rsidP="002B0D57">
      <w:pPr>
        <w:autoSpaceDE w:val="0"/>
        <w:autoSpaceDN w:val="0"/>
        <w:adjustRightInd w:val="0"/>
        <w:rPr>
          <w:rFonts w:ascii="ClanPro-Bold" w:eastAsiaTheme="minorHAnsi" w:hAnsi="ClanPro-Bold" w:cs="ClanPro-Black"/>
          <w:color w:val="666666"/>
          <w:spacing w:val="0"/>
          <w:kern w:val="0"/>
          <w:szCs w:val="19"/>
        </w:rPr>
      </w:pPr>
      <w:r>
        <w:rPr>
          <w:rFonts w:ascii="ClanPro-Bold" w:eastAsiaTheme="minorHAnsi" w:hAnsi="ClanPro-Bold" w:cs="ClanPro-Black"/>
          <w:color w:val="666666"/>
          <w:spacing w:val="0"/>
          <w:kern w:val="0"/>
          <w:szCs w:val="19"/>
        </w:rPr>
        <w:t>Sonntag, 12</w:t>
      </w:r>
      <w:r w:rsidRPr="005D03D6">
        <w:rPr>
          <w:rFonts w:ascii="ClanPro-Bold" w:eastAsiaTheme="minorHAnsi" w:hAnsi="ClanPro-Bold" w:cs="ClanPro-Black"/>
          <w:color w:val="666666"/>
          <w:spacing w:val="0"/>
          <w:kern w:val="0"/>
          <w:szCs w:val="19"/>
        </w:rPr>
        <w:t xml:space="preserve">. </w:t>
      </w:r>
      <w:r>
        <w:rPr>
          <w:rFonts w:ascii="ClanPro-Bold" w:eastAsiaTheme="minorHAnsi" w:hAnsi="ClanPro-Bold" w:cs="ClanPro-Black"/>
          <w:color w:val="666666"/>
          <w:spacing w:val="0"/>
          <w:kern w:val="0"/>
          <w:szCs w:val="19"/>
        </w:rPr>
        <w:t>Mai</w:t>
      </w:r>
      <w:r w:rsidRPr="005D03D6">
        <w:rPr>
          <w:rFonts w:ascii="ClanPro-Bold" w:eastAsiaTheme="minorHAnsi" w:hAnsi="ClanPro-Bold" w:cs="ClanPro-Black"/>
          <w:color w:val="666666"/>
          <w:spacing w:val="0"/>
          <w:kern w:val="0"/>
          <w:szCs w:val="19"/>
        </w:rPr>
        <w:t>, 14 Uhr</w:t>
      </w:r>
    </w:p>
    <w:p w:rsidR="002B0D57" w:rsidRPr="00E819A4" w:rsidRDefault="002B0D57" w:rsidP="002B0D57">
      <w:pPr>
        <w:rPr>
          <w:szCs w:val="19"/>
          <w:lang w:eastAsia="de-AT"/>
        </w:rPr>
      </w:pPr>
    </w:p>
    <w:p w:rsidR="002B0D57" w:rsidRPr="002B0D57" w:rsidRDefault="002B0D57" w:rsidP="002B0D57">
      <w:pPr>
        <w:autoSpaceDE w:val="0"/>
        <w:autoSpaceDN w:val="0"/>
        <w:adjustRightInd w:val="0"/>
        <w:rPr>
          <w:rFonts w:ascii="ClanPro-Bold" w:eastAsiaTheme="minorHAnsi" w:hAnsi="ClanPro-Bold" w:cs="ClanPro-Black"/>
          <w:color w:val="666666"/>
          <w:spacing w:val="0"/>
          <w:kern w:val="0"/>
          <w:szCs w:val="19"/>
        </w:rPr>
      </w:pPr>
      <w:r w:rsidRPr="002B0D57">
        <w:rPr>
          <w:rFonts w:ascii="ClanPro-Bold" w:eastAsiaTheme="minorHAnsi" w:hAnsi="ClanPro-Bold" w:cs="ClanPro-Black"/>
          <w:color w:val="000000"/>
          <w:spacing w:val="0"/>
          <w:kern w:val="0"/>
          <w:szCs w:val="19"/>
        </w:rPr>
        <w:t>#FEMALE PLEASURE – Kooperation mit dem Filmforum Bregenz</w:t>
      </w:r>
      <w:r>
        <w:rPr>
          <w:rFonts w:ascii="ClanPro-Bold" w:eastAsiaTheme="minorHAnsi" w:hAnsi="ClanPro-Bold" w:cs="ClanPro-Black"/>
          <w:color w:val="000000"/>
          <w:spacing w:val="0"/>
          <w:kern w:val="0"/>
          <w:szCs w:val="19"/>
        </w:rPr>
        <w:t xml:space="preserve"> | </w:t>
      </w:r>
      <w:r w:rsidRPr="002B0D57">
        <w:rPr>
          <w:rFonts w:ascii="ClanPro-Bold" w:eastAsiaTheme="minorHAnsi" w:hAnsi="ClanPro-Bold" w:cs="ClanPro-Black"/>
          <w:color w:val="666666"/>
          <w:spacing w:val="0"/>
          <w:kern w:val="0"/>
          <w:szCs w:val="19"/>
        </w:rPr>
        <w:t xml:space="preserve">Mittwoch, 15. Mai, 20 Uhr </w:t>
      </w:r>
    </w:p>
    <w:p w:rsidR="002B0D57" w:rsidRPr="002B0D57" w:rsidRDefault="002B0D57" w:rsidP="002B0D57">
      <w:pPr>
        <w:rPr>
          <w:rFonts w:eastAsiaTheme="minorHAnsi" w:cs="Arial"/>
          <w:spacing w:val="0"/>
          <w:kern w:val="0"/>
          <w:szCs w:val="19"/>
          <w:lang w:val="de-DE"/>
        </w:rPr>
      </w:pPr>
      <w:r w:rsidRPr="002B0D57">
        <w:rPr>
          <w:rFonts w:eastAsiaTheme="minorHAnsi" w:cs="Arial"/>
          <w:spacing w:val="0"/>
          <w:kern w:val="0"/>
          <w:szCs w:val="19"/>
          <w:lang w:val="de-DE"/>
        </w:rPr>
        <w:t>Die Unterdrückung der Frau und der weiblichen Sexualität ist ein globales Problem.</w:t>
      </w:r>
      <w:r>
        <w:rPr>
          <w:rFonts w:eastAsiaTheme="minorHAnsi" w:cs="Arial"/>
          <w:spacing w:val="0"/>
          <w:kern w:val="0"/>
          <w:szCs w:val="19"/>
          <w:lang w:val="de-DE"/>
        </w:rPr>
        <w:t xml:space="preserve"> </w:t>
      </w:r>
      <w:r w:rsidRPr="002B0D57">
        <w:rPr>
          <w:rFonts w:eastAsiaTheme="minorHAnsi" w:cs="Arial"/>
          <w:spacing w:val="0"/>
          <w:kern w:val="0"/>
          <w:szCs w:val="19"/>
          <w:lang w:val="de-DE"/>
        </w:rPr>
        <w:t xml:space="preserve">Die Schweizer Regisseurin Barbara Miller lässt in ihrem Film fünf Aktivistinnen </w:t>
      </w:r>
      <w:r w:rsidR="00275AE0">
        <w:rPr>
          <w:rFonts w:eastAsiaTheme="minorHAnsi" w:cs="Arial"/>
          <w:spacing w:val="0"/>
          <w:kern w:val="0"/>
          <w:szCs w:val="19"/>
          <w:lang w:val="de-DE"/>
        </w:rPr>
        <w:t xml:space="preserve">zu Wort </w:t>
      </w:r>
      <w:r w:rsidRPr="002B0D57">
        <w:rPr>
          <w:rFonts w:eastAsiaTheme="minorHAnsi" w:cs="Arial"/>
          <w:spacing w:val="0"/>
          <w:kern w:val="0"/>
          <w:szCs w:val="19"/>
          <w:lang w:val="de-DE"/>
        </w:rPr>
        <w:t>kommen. Dauer: 97</w:t>
      </w:r>
      <w:r w:rsidR="00275AE0">
        <w:rPr>
          <w:rFonts w:eastAsiaTheme="minorHAnsi" w:cs="Arial"/>
          <w:spacing w:val="0"/>
          <w:kern w:val="0"/>
          <w:szCs w:val="19"/>
          <w:lang w:val="de-DE"/>
        </w:rPr>
        <w:t xml:space="preserve"> Minuten</w:t>
      </w:r>
      <w:r w:rsidRPr="002B0D57">
        <w:rPr>
          <w:rFonts w:eastAsiaTheme="minorHAnsi" w:cs="Arial"/>
          <w:spacing w:val="0"/>
          <w:kern w:val="0"/>
          <w:szCs w:val="19"/>
          <w:lang w:val="de-DE"/>
        </w:rPr>
        <w:t xml:space="preserve">, Beitrag: € 9, Ort: Metro Kino. </w:t>
      </w:r>
    </w:p>
    <w:p w:rsidR="002B0D57" w:rsidRPr="002B0D57" w:rsidRDefault="002B0D57" w:rsidP="002B0D57">
      <w:pPr>
        <w:rPr>
          <w:rFonts w:ascii="ClanPro-Bold" w:eastAsiaTheme="minorHAnsi" w:hAnsi="ClanPro-Bold" w:cs="ClanPro-Black"/>
          <w:color w:val="666666"/>
          <w:spacing w:val="0"/>
          <w:kern w:val="0"/>
          <w:szCs w:val="19"/>
        </w:rPr>
      </w:pPr>
      <w:r w:rsidRPr="002B0D57">
        <w:rPr>
          <w:rFonts w:ascii="ClanPro-Bold" w:eastAsiaTheme="minorHAnsi" w:hAnsi="ClanPro-Bold" w:cs="ClanPro-Black"/>
          <w:color w:val="666666"/>
          <w:spacing w:val="0"/>
          <w:kern w:val="0"/>
          <w:szCs w:val="19"/>
        </w:rPr>
        <w:t xml:space="preserve">Tipp! Kostenloser Eintritt ins KUB mit Kinokarte, </w:t>
      </w:r>
      <w:r w:rsidR="007F6976">
        <w:rPr>
          <w:rFonts w:ascii="ClanPro-Bold" w:eastAsiaTheme="minorHAnsi" w:hAnsi="ClanPro-Bold" w:cs="ClanPro-Black"/>
          <w:color w:val="666666"/>
          <w:spacing w:val="0"/>
          <w:kern w:val="0"/>
          <w:szCs w:val="19"/>
        </w:rPr>
        <w:t>gültig vom 16. bis 23. Mai 2019</w:t>
      </w:r>
    </w:p>
    <w:p w:rsidR="002B0D57" w:rsidRPr="00EB51C5" w:rsidRDefault="002B0D57" w:rsidP="002B0D57">
      <w:pPr>
        <w:rPr>
          <w:rFonts w:ascii="Arial" w:hAnsi="Arial" w:cs="Arial"/>
          <w:sz w:val="23"/>
          <w:szCs w:val="23"/>
        </w:rPr>
      </w:pPr>
    </w:p>
    <w:p w:rsidR="002064D3" w:rsidRPr="00EB51C5" w:rsidRDefault="002064D3" w:rsidP="002064D3">
      <w:pPr>
        <w:rPr>
          <w:rFonts w:ascii="Arial" w:hAnsi="Arial" w:cs="Arial"/>
          <w:sz w:val="23"/>
          <w:szCs w:val="23"/>
        </w:rPr>
      </w:pPr>
      <w:r w:rsidRPr="002064D3">
        <w:rPr>
          <w:rFonts w:ascii="ClanPro-Bold" w:eastAsiaTheme="minorHAnsi" w:hAnsi="ClanPro-Bold" w:cs="ClanPro-Black"/>
          <w:color w:val="000000"/>
          <w:spacing w:val="0"/>
          <w:kern w:val="0"/>
          <w:szCs w:val="19"/>
        </w:rPr>
        <w:t xml:space="preserve">Bregenzer Frühling im KUB – Francesca Harper </w:t>
      </w:r>
      <w:r w:rsidR="002B0D57">
        <w:rPr>
          <w:rFonts w:ascii="ClanPro-Bold" w:eastAsiaTheme="minorHAnsi" w:hAnsi="ClanPro-Bold" w:cs="ClanPro-Black"/>
          <w:color w:val="000000"/>
          <w:spacing w:val="0"/>
          <w:kern w:val="0"/>
          <w:szCs w:val="19"/>
        </w:rPr>
        <w:br/>
      </w:r>
      <w:proofErr w:type="spellStart"/>
      <w:r w:rsidRPr="002064D3">
        <w:rPr>
          <w:rFonts w:ascii="ClanPro-BoldItalic" w:eastAsiaTheme="minorHAnsi" w:hAnsi="ClanPro-BoldItalic" w:cs="ClanPro-Black"/>
          <w:color w:val="000000"/>
          <w:spacing w:val="0"/>
          <w:kern w:val="0"/>
          <w:szCs w:val="19"/>
        </w:rPr>
        <w:t>Mystory</w:t>
      </w:r>
      <w:proofErr w:type="spellEnd"/>
      <w:r w:rsidRPr="002064D3">
        <w:rPr>
          <w:rFonts w:ascii="ClanPro-BoldItalic" w:eastAsiaTheme="minorHAnsi" w:hAnsi="ClanPro-BoldItalic" w:cs="ClanPro-Black"/>
          <w:color w:val="000000"/>
          <w:spacing w:val="0"/>
          <w:kern w:val="0"/>
          <w:szCs w:val="19"/>
        </w:rPr>
        <w:t xml:space="preserve">: An </w:t>
      </w:r>
      <w:proofErr w:type="spellStart"/>
      <w:r w:rsidRPr="002064D3">
        <w:rPr>
          <w:rFonts w:ascii="ClanPro-BoldItalic" w:eastAsiaTheme="minorHAnsi" w:hAnsi="ClanPro-BoldItalic" w:cs="ClanPro-Black"/>
          <w:color w:val="000000"/>
          <w:spacing w:val="0"/>
          <w:kern w:val="0"/>
          <w:szCs w:val="19"/>
        </w:rPr>
        <w:t>Unapologetic</w:t>
      </w:r>
      <w:proofErr w:type="spellEnd"/>
      <w:r w:rsidRPr="002064D3">
        <w:rPr>
          <w:rFonts w:ascii="ClanPro-BoldItalic" w:eastAsiaTheme="minorHAnsi" w:hAnsi="ClanPro-BoldItalic" w:cs="ClanPro-Black"/>
          <w:color w:val="000000"/>
          <w:spacing w:val="0"/>
          <w:kern w:val="0"/>
          <w:szCs w:val="19"/>
        </w:rPr>
        <w:t xml:space="preserve"> Body</w:t>
      </w:r>
      <w:r w:rsidRPr="00EB51C5">
        <w:rPr>
          <w:rFonts w:ascii="Arial" w:hAnsi="Arial" w:cs="Arial"/>
          <w:b/>
          <w:sz w:val="23"/>
          <w:szCs w:val="23"/>
        </w:rPr>
        <w:t xml:space="preserve"> </w:t>
      </w:r>
      <w:r>
        <w:rPr>
          <w:rFonts w:ascii="Arial" w:hAnsi="Arial" w:cs="Arial"/>
          <w:b/>
          <w:sz w:val="23"/>
          <w:szCs w:val="23"/>
        </w:rPr>
        <w:br/>
      </w:r>
      <w:r w:rsidRPr="002064D3">
        <w:rPr>
          <w:rFonts w:ascii="ClanPro-Bold" w:eastAsiaTheme="minorHAnsi" w:hAnsi="ClanPro-Bold" w:cs="ClanPro-Black"/>
          <w:color w:val="666666"/>
          <w:spacing w:val="0"/>
          <w:kern w:val="0"/>
          <w:szCs w:val="19"/>
        </w:rPr>
        <w:t>Freitag, 17. und Samstag, 18. Mai, jeweils 20 Uhr</w:t>
      </w:r>
      <w:r w:rsidRPr="00EB51C5">
        <w:rPr>
          <w:rFonts w:ascii="Arial" w:hAnsi="Arial" w:cs="Arial"/>
          <w:sz w:val="23"/>
          <w:szCs w:val="23"/>
        </w:rPr>
        <w:t xml:space="preserve"> </w:t>
      </w:r>
    </w:p>
    <w:p w:rsidR="002064D3" w:rsidRPr="002064D3" w:rsidRDefault="002064D3" w:rsidP="002064D3">
      <w:pPr>
        <w:rPr>
          <w:szCs w:val="19"/>
          <w:lang w:eastAsia="de-AT"/>
        </w:rPr>
      </w:pPr>
      <w:r w:rsidRPr="002064D3">
        <w:rPr>
          <w:szCs w:val="19"/>
          <w:lang w:eastAsia="de-AT"/>
        </w:rPr>
        <w:t xml:space="preserve">Francesca Harper ist Tänzerin, Schauspielerin, Sängerin, Choreografin und künstlerische Leiterin des Francesca </w:t>
      </w:r>
      <w:r w:rsidRPr="002064D3">
        <w:rPr>
          <w:szCs w:val="19"/>
          <w:lang w:eastAsia="de-AT"/>
        </w:rPr>
        <w:lastRenderedPageBreak/>
        <w:t xml:space="preserve">Harper Projects. Im Rahmen des Bregenzer Frühlings </w:t>
      </w:r>
      <w:r w:rsidR="004F05C9">
        <w:rPr>
          <w:szCs w:val="19"/>
          <w:lang w:eastAsia="de-AT"/>
        </w:rPr>
        <w:br/>
      </w:r>
      <w:r w:rsidRPr="002064D3">
        <w:rPr>
          <w:szCs w:val="19"/>
          <w:lang w:eastAsia="de-AT"/>
        </w:rPr>
        <w:t xml:space="preserve">2019 gastiert sie mit einer Welturaufführung im KUB. </w:t>
      </w:r>
      <w:r w:rsidR="004F05C9">
        <w:rPr>
          <w:szCs w:val="19"/>
          <w:lang w:eastAsia="de-AT"/>
        </w:rPr>
        <w:br/>
        <w:t xml:space="preserve">Tickets bei </w:t>
      </w:r>
      <w:r w:rsidRPr="002064D3">
        <w:rPr>
          <w:szCs w:val="19"/>
          <w:lang w:eastAsia="de-AT"/>
        </w:rPr>
        <w:t>Bre</w:t>
      </w:r>
      <w:r w:rsidR="004F05C9">
        <w:rPr>
          <w:szCs w:val="19"/>
          <w:lang w:eastAsia="de-AT"/>
        </w:rPr>
        <w:t xml:space="preserve">genz Tourismus &amp; Stadtmarketing: </w:t>
      </w:r>
      <w:r w:rsidR="004F05C9">
        <w:rPr>
          <w:szCs w:val="19"/>
          <w:lang w:eastAsia="de-AT"/>
        </w:rPr>
        <w:br/>
      </w:r>
      <w:r w:rsidRPr="002064D3">
        <w:rPr>
          <w:szCs w:val="19"/>
          <w:lang w:eastAsia="de-AT"/>
        </w:rPr>
        <w:t xml:space="preserve">+43-5574-4080, </w:t>
      </w:r>
      <w:hyperlink r:id="rId14" w:history="1">
        <w:r w:rsidRPr="002064D3">
          <w:rPr>
            <w:rStyle w:val="Hyperlink"/>
            <w:szCs w:val="19"/>
            <w:lang w:eastAsia="de-AT"/>
          </w:rPr>
          <w:t>tourismus@bregenz.at</w:t>
        </w:r>
      </w:hyperlink>
    </w:p>
    <w:p w:rsidR="002064D3" w:rsidRDefault="002064D3" w:rsidP="002064D3">
      <w:pPr>
        <w:rPr>
          <w:rFonts w:ascii="Arial" w:hAnsi="Arial" w:cs="Arial"/>
          <w:b/>
          <w:sz w:val="23"/>
          <w:szCs w:val="23"/>
        </w:rPr>
      </w:pPr>
    </w:p>
    <w:p w:rsidR="002064D3" w:rsidRPr="002064D3" w:rsidRDefault="002064D3" w:rsidP="002064D3">
      <w:pPr>
        <w:rPr>
          <w:szCs w:val="19"/>
          <w:lang w:eastAsia="de-AT"/>
        </w:rPr>
      </w:pPr>
      <w:r w:rsidRPr="002064D3">
        <w:rPr>
          <w:rFonts w:ascii="ClanPro-Bold" w:eastAsiaTheme="minorHAnsi" w:hAnsi="ClanPro-Bold" w:cs="ClanPro-Black"/>
          <w:color w:val="000000"/>
          <w:spacing w:val="0"/>
          <w:kern w:val="0"/>
          <w:szCs w:val="19"/>
        </w:rPr>
        <w:t xml:space="preserve">Opernatelier – </w:t>
      </w:r>
      <w:r w:rsidRPr="002064D3">
        <w:rPr>
          <w:rFonts w:ascii="ClanPro-BoldItalic" w:eastAsiaTheme="minorHAnsi" w:hAnsi="ClanPro-BoldItalic" w:cs="ClanPro-Black"/>
          <w:color w:val="000000"/>
          <w:spacing w:val="0"/>
          <w:kern w:val="0"/>
          <w:szCs w:val="19"/>
        </w:rPr>
        <w:t>Einblick 3</w:t>
      </w:r>
      <w:r w:rsidRPr="002064D3">
        <w:rPr>
          <w:rFonts w:ascii="ClanPro-Bold" w:eastAsiaTheme="minorHAnsi" w:hAnsi="ClanPro-Bold" w:cs="ClanPro-Black"/>
          <w:color w:val="000000"/>
          <w:spacing w:val="0"/>
          <w:kern w:val="0"/>
          <w:szCs w:val="19"/>
        </w:rPr>
        <w:t>: Das Instrument</w:t>
      </w:r>
      <w:r>
        <w:rPr>
          <w:rFonts w:ascii="Arial" w:hAnsi="Arial" w:cs="Arial"/>
          <w:sz w:val="23"/>
          <w:szCs w:val="23"/>
        </w:rPr>
        <w:br/>
      </w:r>
      <w:r w:rsidRPr="002064D3">
        <w:rPr>
          <w:rFonts w:ascii="ClanPro-Bold" w:eastAsiaTheme="minorHAnsi" w:hAnsi="ClanPro-Bold" w:cs="ClanPro-Black"/>
          <w:color w:val="666666"/>
          <w:spacing w:val="0"/>
          <w:kern w:val="0"/>
          <w:szCs w:val="19"/>
        </w:rPr>
        <w:t>Mittwoch, 22. Mai 2019, 19 Uhr</w:t>
      </w:r>
      <w:r w:rsidR="002B0D57">
        <w:rPr>
          <w:rFonts w:ascii="ClanPro-Bold" w:eastAsiaTheme="minorHAnsi" w:hAnsi="ClanPro-Bold" w:cs="ClanPro-Black"/>
          <w:color w:val="666666"/>
          <w:spacing w:val="0"/>
          <w:kern w:val="0"/>
          <w:szCs w:val="19"/>
        </w:rPr>
        <w:br/>
        <w:t>Orgelbau Rieger, Schwarzach</w:t>
      </w:r>
      <w:r w:rsidRPr="002064D3">
        <w:rPr>
          <w:rFonts w:ascii="ClanPro-Bold" w:eastAsiaTheme="minorHAnsi" w:hAnsi="ClanPro-Bold" w:cs="ClanPro-Black"/>
          <w:color w:val="666666"/>
          <w:spacing w:val="0"/>
          <w:kern w:val="0"/>
          <w:szCs w:val="19"/>
        </w:rPr>
        <w:br/>
      </w:r>
      <w:r w:rsidRPr="002064D3">
        <w:rPr>
          <w:szCs w:val="19"/>
          <w:lang w:eastAsia="de-AT"/>
        </w:rPr>
        <w:t>Der Entstehungsprozess zur Oper des Ko</w:t>
      </w:r>
      <w:r w:rsidR="002B0D57">
        <w:rPr>
          <w:szCs w:val="19"/>
          <w:lang w:eastAsia="de-AT"/>
        </w:rPr>
        <w:t xml:space="preserve">mponisten Alexander Moosbrugger </w:t>
      </w:r>
      <w:r w:rsidRPr="002064D3">
        <w:rPr>
          <w:szCs w:val="19"/>
          <w:lang w:eastAsia="de-AT"/>
        </w:rPr>
        <w:t>und der bildenden Künstlerin Flaka Haliti führt diesmal an einen außergewöhnlichen Ort: in die Werkstatt der Vorarlberger Orgelbaufirma Rieger in Schwarzach. Kostenfreie Eintrittskarte erhältlich unter</w:t>
      </w:r>
      <w:r w:rsidR="002B0D57">
        <w:rPr>
          <w:szCs w:val="19"/>
          <w:lang w:eastAsia="de-AT"/>
        </w:rPr>
        <w:t>:</w:t>
      </w:r>
      <w:r w:rsidRPr="002064D3">
        <w:rPr>
          <w:szCs w:val="19"/>
          <w:lang w:eastAsia="de-AT"/>
        </w:rPr>
        <w:t xml:space="preserve"> </w:t>
      </w:r>
      <w:r w:rsidR="002B0D57">
        <w:rPr>
          <w:szCs w:val="19"/>
          <w:lang w:eastAsia="de-AT"/>
        </w:rPr>
        <w:br/>
      </w:r>
      <w:r w:rsidR="007F6976">
        <w:rPr>
          <w:szCs w:val="19"/>
          <w:lang w:eastAsia="de-AT"/>
        </w:rPr>
        <w:t>+43 5574 407-6</w:t>
      </w:r>
    </w:p>
    <w:p w:rsidR="00962A6D" w:rsidRDefault="00962A6D" w:rsidP="00962A6D">
      <w:pPr>
        <w:rPr>
          <w:rFonts w:ascii="ClanPro-Bold" w:eastAsiaTheme="minorHAnsi" w:hAnsi="ClanPro-Bold" w:cs="ClanPro-Black"/>
          <w:color w:val="000000"/>
          <w:spacing w:val="0"/>
          <w:kern w:val="0"/>
          <w:szCs w:val="19"/>
        </w:rPr>
      </w:pPr>
    </w:p>
    <w:p w:rsidR="002064D3" w:rsidRDefault="002064D3" w:rsidP="002064D3">
      <w:pPr>
        <w:rPr>
          <w:rFonts w:ascii="Arial" w:hAnsi="Arial" w:cs="Arial"/>
          <w:sz w:val="23"/>
          <w:szCs w:val="23"/>
          <w:lang w:val="de-DE"/>
        </w:rPr>
      </w:pPr>
      <w:r w:rsidRPr="002064D3">
        <w:rPr>
          <w:rFonts w:ascii="ClanPro-Bold" w:eastAsiaTheme="minorHAnsi" w:hAnsi="ClanPro-Bold" w:cs="ClanPro-Black"/>
          <w:color w:val="000000"/>
          <w:spacing w:val="0"/>
          <w:kern w:val="0"/>
          <w:szCs w:val="19"/>
        </w:rPr>
        <w:t>Mittagsrunde |</w:t>
      </w:r>
      <w:r>
        <w:rPr>
          <w:rFonts w:ascii="Arial" w:hAnsi="Arial" w:cs="Arial"/>
          <w:sz w:val="23"/>
          <w:szCs w:val="23"/>
          <w:lang w:val="de-DE"/>
        </w:rPr>
        <w:t xml:space="preserve"> </w:t>
      </w:r>
      <w:r w:rsidRPr="002064D3">
        <w:rPr>
          <w:rFonts w:ascii="ClanPro-Bold" w:eastAsiaTheme="minorHAnsi" w:hAnsi="ClanPro-Bold" w:cs="ClanPro-Black"/>
          <w:color w:val="666666"/>
          <w:spacing w:val="0"/>
          <w:kern w:val="0"/>
          <w:szCs w:val="19"/>
        </w:rPr>
        <w:t>Donnerstag, 23. Mai, 12 Uhr</w:t>
      </w:r>
    </w:p>
    <w:p w:rsidR="002064D3" w:rsidRDefault="002064D3" w:rsidP="002064D3">
      <w:pPr>
        <w:rPr>
          <w:rFonts w:ascii="Arial" w:hAnsi="Arial" w:cs="Arial"/>
          <w:sz w:val="23"/>
          <w:szCs w:val="23"/>
          <w:lang w:val="de-DE"/>
        </w:rPr>
      </w:pPr>
      <w:r w:rsidRPr="002064D3">
        <w:rPr>
          <w:rFonts w:cs="Arial"/>
          <w:color w:val="000000"/>
          <w:szCs w:val="19"/>
        </w:rPr>
        <w:t>Eine 40-minütige Führung mit anschließendem Mittag</w:t>
      </w:r>
      <w:r>
        <w:rPr>
          <w:rFonts w:cs="Arial"/>
          <w:color w:val="000000"/>
          <w:szCs w:val="19"/>
        </w:rPr>
        <w:t>-</w:t>
      </w:r>
      <w:r w:rsidRPr="002064D3">
        <w:rPr>
          <w:rFonts w:cs="Arial"/>
          <w:color w:val="000000"/>
          <w:szCs w:val="19"/>
        </w:rPr>
        <w:t>essen. Beitrag für Führung und Mittagessen: € 20 pro Person, Anmeldung unter: +43-5574-485 94-417,</w:t>
      </w:r>
      <w:r w:rsidRPr="005D03D6">
        <w:rPr>
          <w:rFonts w:cs="Arial"/>
          <w:szCs w:val="19"/>
          <w:lang w:val="de-DE"/>
        </w:rPr>
        <w:t xml:space="preserve"> </w:t>
      </w:r>
      <w:hyperlink r:id="rId15" w:history="1">
        <w:r w:rsidRPr="005D03D6">
          <w:rPr>
            <w:rStyle w:val="Hyperlink"/>
            <w:rFonts w:cs="Arial"/>
            <w:szCs w:val="19"/>
            <w:lang w:val="de-DE"/>
          </w:rPr>
          <w:t>m.halbritter@kunsthaus-bregenz.at</w:t>
        </w:r>
      </w:hyperlink>
    </w:p>
    <w:p w:rsidR="002064D3" w:rsidRDefault="002064D3" w:rsidP="002064D3">
      <w:pPr>
        <w:rPr>
          <w:rFonts w:ascii="ClanPro-Bold" w:eastAsiaTheme="minorHAnsi" w:hAnsi="ClanPro-Bold" w:cs="ClanPro-Black"/>
          <w:color w:val="000000"/>
          <w:spacing w:val="0"/>
          <w:kern w:val="0"/>
          <w:szCs w:val="19"/>
        </w:rPr>
      </w:pPr>
    </w:p>
    <w:p w:rsidR="002B0D57" w:rsidRDefault="002B0D57" w:rsidP="002064D3">
      <w:pPr>
        <w:rPr>
          <w:rFonts w:ascii="ClanPro-Bold" w:eastAsiaTheme="minorHAnsi" w:hAnsi="ClanPro-Bold" w:cs="ClanPro-Black"/>
          <w:color w:val="000000"/>
          <w:spacing w:val="0"/>
          <w:kern w:val="0"/>
          <w:szCs w:val="19"/>
        </w:rPr>
      </w:pPr>
      <w:r w:rsidRPr="002B0D57">
        <w:rPr>
          <w:rFonts w:ascii="ClanPro-BoldItalic" w:eastAsiaTheme="minorHAnsi" w:hAnsi="ClanPro-BoldItalic" w:cs="ClanPro-Black"/>
          <w:color w:val="000000"/>
          <w:spacing w:val="0"/>
          <w:kern w:val="0"/>
          <w:szCs w:val="19"/>
        </w:rPr>
        <w:t xml:space="preserve">Behind </w:t>
      </w:r>
      <w:proofErr w:type="spellStart"/>
      <w:r w:rsidRPr="002B0D57">
        <w:rPr>
          <w:rFonts w:ascii="ClanPro-BoldItalic" w:eastAsiaTheme="minorHAnsi" w:hAnsi="ClanPro-BoldItalic" w:cs="ClanPro-Black"/>
          <w:color w:val="000000"/>
          <w:spacing w:val="0"/>
          <w:kern w:val="0"/>
          <w:szCs w:val="19"/>
        </w:rPr>
        <w:t>the</w:t>
      </w:r>
      <w:proofErr w:type="spellEnd"/>
      <w:r w:rsidRPr="002B0D57">
        <w:rPr>
          <w:rFonts w:ascii="ClanPro-BoldItalic" w:eastAsiaTheme="minorHAnsi" w:hAnsi="ClanPro-BoldItalic" w:cs="ClanPro-Black"/>
          <w:color w:val="000000"/>
          <w:spacing w:val="0"/>
          <w:kern w:val="0"/>
          <w:szCs w:val="19"/>
        </w:rPr>
        <w:t xml:space="preserve"> Scenes</w:t>
      </w:r>
      <w:r>
        <w:rPr>
          <w:rFonts w:ascii="ClanPro-Bold" w:eastAsiaTheme="minorHAnsi" w:hAnsi="ClanPro-Bold" w:cs="ClanPro-Black"/>
          <w:color w:val="000000"/>
          <w:spacing w:val="0"/>
          <w:kern w:val="0"/>
          <w:szCs w:val="19"/>
        </w:rPr>
        <w:t xml:space="preserve"> mit Markus Unterkircher </w:t>
      </w:r>
      <w:r>
        <w:rPr>
          <w:rFonts w:ascii="ClanPro-Bold" w:eastAsiaTheme="minorHAnsi" w:hAnsi="ClanPro-Bold" w:cs="ClanPro-Black"/>
          <w:color w:val="000000"/>
          <w:spacing w:val="0"/>
          <w:kern w:val="0"/>
          <w:szCs w:val="19"/>
        </w:rPr>
        <w:br/>
      </w:r>
      <w:r w:rsidRPr="002B0D57">
        <w:rPr>
          <w:rFonts w:ascii="ClanPro-Bold" w:eastAsiaTheme="minorHAnsi" w:hAnsi="ClanPro-Bold" w:cs="ClanPro-Black"/>
          <w:color w:val="666666"/>
          <w:spacing w:val="0"/>
          <w:kern w:val="0"/>
          <w:szCs w:val="19"/>
        </w:rPr>
        <w:t>Donnerstag, 23. Mai, 18 Uhr</w:t>
      </w:r>
    </w:p>
    <w:p w:rsidR="002B0D57" w:rsidRPr="00002237" w:rsidRDefault="00275AE0" w:rsidP="002064D3">
      <w:pPr>
        <w:rPr>
          <w:rFonts w:cs="Arial"/>
          <w:color w:val="000000"/>
          <w:szCs w:val="19"/>
        </w:rPr>
      </w:pPr>
      <w:r>
        <w:rPr>
          <w:rFonts w:cs="Arial"/>
          <w:color w:val="000000"/>
          <w:szCs w:val="19"/>
        </w:rPr>
        <w:t>Nach einem Input</w:t>
      </w:r>
      <w:r w:rsidR="002B0D57" w:rsidRPr="002B0D57">
        <w:rPr>
          <w:rFonts w:cs="Arial"/>
          <w:color w:val="000000"/>
          <w:szCs w:val="19"/>
        </w:rPr>
        <w:t xml:space="preserve"> zur Architektur u</w:t>
      </w:r>
      <w:r>
        <w:rPr>
          <w:rFonts w:cs="Arial"/>
          <w:color w:val="000000"/>
          <w:szCs w:val="19"/>
        </w:rPr>
        <w:t>nd zu Highlights der letzten</w:t>
      </w:r>
      <w:r w:rsidR="002B0D57" w:rsidRPr="002B0D57">
        <w:rPr>
          <w:rFonts w:cs="Arial"/>
          <w:color w:val="000000"/>
          <w:szCs w:val="19"/>
        </w:rPr>
        <w:t xml:space="preserve"> Jahre führt </w:t>
      </w:r>
      <w:r w:rsidRPr="002B0D57">
        <w:rPr>
          <w:rFonts w:cs="Arial"/>
          <w:color w:val="000000"/>
          <w:szCs w:val="19"/>
        </w:rPr>
        <w:t>Markus Unterkircher (Leiter Technik, Vorarlberger Kulturhäuser</w:t>
      </w:r>
      <w:r>
        <w:rPr>
          <w:rFonts w:cs="Arial"/>
          <w:color w:val="000000"/>
          <w:szCs w:val="19"/>
        </w:rPr>
        <w:t xml:space="preserve">) </w:t>
      </w:r>
      <w:r w:rsidR="002B0D57" w:rsidRPr="002B0D57">
        <w:rPr>
          <w:rFonts w:cs="Arial"/>
          <w:color w:val="000000"/>
          <w:szCs w:val="19"/>
        </w:rPr>
        <w:t xml:space="preserve">hinter die </w:t>
      </w:r>
      <w:r>
        <w:rPr>
          <w:rFonts w:cs="Arial"/>
          <w:color w:val="000000"/>
          <w:szCs w:val="19"/>
        </w:rPr>
        <w:t xml:space="preserve">KUB </w:t>
      </w:r>
      <w:r w:rsidR="00002237">
        <w:rPr>
          <w:rFonts w:cs="Arial"/>
          <w:color w:val="000000"/>
          <w:szCs w:val="19"/>
        </w:rPr>
        <w:t>Kulissen</w:t>
      </w:r>
      <w:r w:rsidR="007F6976">
        <w:rPr>
          <w:rFonts w:cs="Arial"/>
          <w:color w:val="000000"/>
          <w:szCs w:val="19"/>
        </w:rPr>
        <w:t>.</w:t>
      </w:r>
      <w:r w:rsidR="00002237">
        <w:rPr>
          <w:rFonts w:cs="Arial"/>
          <w:color w:val="000000"/>
          <w:szCs w:val="19"/>
        </w:rPr>
        <w:t xml:space="preserve"> </w:t>
      </w:r>
    </w:p>
    <w:p w:rsidR="002B0D57" w:rsidRDefault="002B0D57" w:rsidP="002064D3">
      <w:pPr>
        <w:rPr>
          <w:rFonts w:ascii="ClanPro-Bold" w:eastAsiaTheme="minorHAnsi" w:hAnsi="ClanPro-Bold" w:cs="ClanPro-Black"/>
          <w:color w:val="000000"/>
          <w:spacing w:val="0"/>
          <w:kern w:val="0"/>
          <w:szCs w:val="19"/>
        </w:rPr>
      </w:pPr>
    </w:p>
    <w:p w:rsidR="002064D3" w:rsidRDefault="002064D3" w:rsidP="002064D3">
      <w:pPr>
        <w:rPr>
          <w:rFonts w:ascii="Arial" w:hAnsi="Arial" w:cs="Arial"/>
          <w:b/>
        </w:rPr>
      </w:pPr>
      <w:r w:rsidRPr="0003547D">
        <w:rPr>
          <w:rFonts w:ascii="ClanPro-Bold" w:eastAsiaTheme="minorHAnsi" w:hAnsi="ClanPro-Bold" w:cs="ClanPro-Black"/>
          <w:color w:val="000000"/>
          <w:spacing w:val="0"/>
          <w:kern w:val="0"/>
          <w:szCs w:val="19"/>
        </w:rPr>
        <w:t>Gespräch Miriam Cahn und Peter Zumthor</w:t>
      </w:r>
      <w:r>
        <w:rPr>
          <w:rFonts w:ascii="Arial" w:hAnsi="Arial" w:cs="Arial"/>
          <w:b/>
        </w:rPr>
        <w:t xml:space="preserve"> </w:t>
      </w:r>
    </w:p>
    <w:p w:rsidR="002064D3" w:rsidRPr="00445898" w:rsidRDefault="002064D3" w:rsidP="002064D3">
      <w:pPr>
        <w:rPr>
          <w:rFonts w:ascii="Arial" w:hAnsi="Arial" w:cs="Arial"/>
        </w:rPr>
      </w:pPr>
      <w:r w:rsidRPr="0003547D">
        <w:rPr>
          <w:rFonts w:ascii="ClanPro-Bold" w:eastAsiaTheme="minorHAnsi" w:hAnsi="ClanPro-Bold" w:cs="ClanPro-Black"/>
          <w:color w:val="666666"/>
          <w:spacing w:val="0"/>
          <w:kern w:val="0"/>
          <w:szCs w:val="19"/>
        </w:rPr>
        <w:t>Sonntag, 26. Mai, 11 Uhr</w:t>
      </w:r>
      <w:r w:rsidRPr="00445898">
        <w:rPr>
          <w:rFonts w:ascii="Arial" w:hAnsi="Arial" w:cs="Arial"/>
        </w:rPr>
        <w:t xml:space="preserve"> </w:t>
      </w:r>
    </w:p>
    <w:p w:rsidR="002064D3" w:rsidRPr="00C631AD" w:rsidRDefault="002064D3" w:rsidP="002064D3">
      <w:pPr>
        <w:rPr>
          <w:szCs w:val="19"/>
          <w:lang w:eastAsia="de-AT"/>
        </w:rPr>
      </w:pPr>
      <w:r w:rsidRPr="0003547D">
        <w:rPr>
          <w:szCs w:val="19"/>
          <w:lang w:eastAsia="de-AT"/>
        </w:rPr>
        <w:t xml:space="preserve">Im KUB treten nicht nur Miriam Cahns Kunst und Peter </w:t>
      </w:r>
      <w:proofErr w:type="spellStart"/>
      <w:r w:rsidRPr="0003547D">
        <w:rPr>
          <w:szCs w:val="19"/>
          <w:lang w:eastAsia="de-AT"/>
        </w:rPr>
        <w:t>Zumthors</w:t>
      </w:r>
      <w:proofErr w:type="spellEnd"/>
      <w:r w:rsidRPr="0003547D">
        <w:rPr>
          <w:szCs w:val="19"/>
          <w:lang w:eastAsia="de-AT"/>
        </w:rPr>
        <w:t xml:space="preserve"> Architektur miteinander in Dialog, sondern auch die beiden Persönlichkeiten selbst. Lassen Sie sich diese besondere Begegnung nicht entgehen! </w:t>
      </w:r>
    </w:p>
    <w:p w:rsidR="00002237" w:rsidRPr="005D03D6" w:rsidRDefault="00002237" w:rsidP="001902AE">
      <w:pPr>
        <w:rPr>
          <w:szCs w:val="19"/>
          <w:lang w:eastAsia="de-AT"/>
        </w:rPr>
      </w:pPr>
    </w:p>
    <w:p w:rsidR="002064D3" w:rsidRPr="001D7783" w:rsidRDefault="002064D3" w:rsidP="002064D3">
      <w:pPr>
        <w:rPr>
          <w:rFonts w:ascii="ClanPro-Bold" w:eastAsiaTheme="minorHAnsi" w:hAnsi="ClanPro-Bold" w:cs="ClanPro-Black"/>
          <w:color w:val="000000"/>
          <w:spacing w:val="0"/>
          <w:kern w:val="0"/>
          <w:szCs w:val="19"/>
        </w:rPr>
      </w:pPr>
      <w:r w:rsidRPr="001D7783">
        <w:rPr>
          <w:rFonts w:ascii="ClanPro-Bold" w:eastAsiaTheme="minorHAnsi" w:hAnsi="ClanPro-Bold" w:cs="ClanPro-Black"/>
          <w:color w:val="000000"/>
          <w:spacing w:val="0"/>
          <w:kern w:val="0"/>
          <w:szCs w:val="19"/>
        </w:rPr>
        <w:t>Dialogführung mit Christine Lederer</w:t>
      </w:r>
    </w:p>
    <w:p w:rsidR="002064D3" w:rsidRPr="001D7783" w:rsidRDefault="002064D3" w:rsidP="002064D3">
      <w:pPr>
        <w:rPr>
          <w:rFonts w:ascii="ClanPro-Bold" w:eastAsiaTheme="minorHAnsi" w:hAnsi="ClanPro-Bold" w:cs="ClanPro-Black"/>
          <w:color w:val="666666"/>
          <w:spacing w:val="0"/>
          <w:kern w:val="0"/>
          <w:szCs w:val="19"/>
        </w:rPr>
      </w:pPr>
      <w:r w:rsidRPr="001D7783">
        <w:rPr>
          <w:rFonts w:ascii="ClanPro-Bold" w:eastAsiaTheme="minorHAnsi" w:hAnsi="ClanPro-Bold" w:cs="ClanPro-Black"/>
          <w:color w:val="666666"/>
          <w:spacing w:val="0"/>
          <w:kern w:val="0"/>
          <w:szCs w:val="19"/>
        </w:rPr>
        <w:t>Donnerstag, 6. Juni, 18 Uhr</w:t>
      </w:r>
    </w:p>
    <w:p w:rsidR="00C631AD" w:rsidRDefault="002064D3" w:rsidP="002064D3">
      <w:pPr>
        <w:rPr>
          <w:rFonts w:ascii="ClanPro-Bold" w:eastAsiaTheme="minorHAnsi" w:hAnsi="ClanPro-Bold" w:cs="ClanPro-Black"/>
          <w:color w:val="000000"/>
          <w:spacing w:val="0"/>
          <w:kern w:val="0"/>
          <w:szCs w:val="19"/>
        </w:rPr>
      </w:pPr>
      <w:r w:rsidRPr="00C631AD">
        <w:rPr>
          <w:szCs w:val="19"/>
          <w:lang w:eastAsia="de-AT"/>
        </w:rPr>
        <w:t xml:space="preserve">In </w:t>
      </w:r>
      <w:r w:rsidR="007F6976">
        <w:rPr>
          <w:szCs w:val="19"/>
          <w:lang w:eastAsia="de-AT"/>
        </w:rPr>
        <w:t>ihren Kunstwerken</w:t>
      </w:r>
      <w:r w:rsidR="00A640F3">
        <w:rPr>
          <w:szCs w:val="19"/>
          <w:lang w:eastAsia="de-AT"/>
        </w:rPr>
        <w:t xml:space="preserve"> </w:t>
      </w:r>
      <w:r w:rsidRPr="00C631AD">
        <w:rPr>
          <w:szCs w:val="19"/>
          <w:lang w:eastAsia="de-AT"/>
        </w:rPr>
        <w:t>thematisiert Christine Lederer die Rolle der Frau, besonders die der Künstlerin. Im Gespräch mit Kirsten Helfrich schlägt sie Brücken zu Miriam Cahn.</w:t>
      </w:r>
    </w:p>
    <w:p w:rsidR="00C631AD" w:rsidRDefault="00C631AD" w:rsidP="007B158D">
      <w:pPr>
        <w:rPr>
          <w:rFonts w:ascii="ClanPro-Bold" w:eastAsiaTheme="minorHAnsi" w:hAnsi="ClanPro-Bold" w:cs="ClanPro-Black"/>
          <w:color w:val="000000"/>
          <w:spacing w:val="0"/>
          <w:kern w:val="0"/>
          <w:szCs w:val="19"/>
        </w:rPr>
      </w:pPr>
    </w:p>
    <w:p w:rsidR="002064D3" w:rsidRPr="00EB51C5" w:rsidRDefault="002064D3" w:rsidP="002064D3">
      <w:pPr>
        <w:rPr>
          <w:rFonts w:ascii="Arial" w:hAnsi="Arial" w:cs="Arial"/>
          <w:sz w:val="23"/>
          <w:szCs w:val="23"/>
        </w:rPr>
      </w:pPr>
      <w:r w:rsidRPr="002064D3">
        <w:rPr>
          <w:rFonts w:ascii="ClanPro-Bold" w:eastAsiaTheme="minorHAnsi" w:hAnsi="ClanPro-Bold" w:cs="ClanPro-Black"/>
          <w:color w:val="000000"/>
          <w:spacing w:val="0"/>
          <w:kern w:val="0"/>
          <w:szCs w:val="19"/>
        </w:rPr>
        <w:t xml:space="preserve">Butterfly – </w:t>
      </w:r>
      <w:r w:rsidRPr="002064D3">
        <w:rPr>
          <w:rFonts w:ascii="ClanPro-BoldItalic" w:eastAsiaTheme="minorHAnsi" w:hAnsi="ClanPro-BoldItalic" w:cs="ClanPro-Black"/>
          <w:color w:val="000000"/>
          <w:spacing w:val="0"/>
          <w:kern w:val="0"/>
          <w:szCs w:val="19"/>
        </w:rPr>
        <w:t>Das Mädchen, das ein Flüchtlingsboot rettete und Olympia-Schwimmerin wurde</w:t>
      </w:r>
      <w:r w:rsidRPr="00EB51C5">
        <w:rPr>
          <w:rFonts w:ascii="Arial" w:hAnsi="Arial" w:cs="Arial"/>
          <w:b/>
          <w:i/>
          <w:sz w:val="23"/>
          <w:szCs w:val="23"/>
        </w:rPr>
        <w:t xml:space="preserve"> </w:t>
      </w:r>
      <w:r>
        <w:rPr>
          <w:rFonts w:ascii="Arial" w:hAnsi="Arial" w:cs="Arial"/>
          <w:sz w:val="23"/>
          <w:szCs w:val="23"/>
        </w:rPr>
        <w:t xml:space="preserve">| </w:t>
      </w:r>
      <w:r w:rsidRPr="002064D3">
        <w:rPr>
          <w:rFonts w:ascii="ClanPro-Bold" w:eastAsiaTheme="minorHAnsi" w:hAnsi="ClanPro-Bold" w:cs="ClanPro-Black"/>
          <w:color w:val="666666"/>
          <w:spacing w:val="0"/>
          <w:kern w:val="0"/>
          <w:szCs w:val="19"/>
        </w:rPr>
        <w:t>Sonntag, 16. Juni, 15 Uhr</w:t>
      </w:r>
      <w:r w:rsidRPr="00EB51C5">
        <w:rPr>
          <w:rFonts w:ascii="Arial" w:hAnsi="Arial" w:cs="Arial"/>
          <w:sz w:val="23"/>
          <w:szCs w:val="23"/>
        </w:rPr>
        <w:t xml:space="preserve"> </w:t>
      </w:r>
    </w:p>
    <w:p w:rsidR="002064D3" w:rsidRPr="002064D3" w:rsidRDefault="002064D3" w:rsidP="002064D3">
      <w:pPr>
        <w:rPr>
          <w:rFonts w:eastAsiaTheme="minorHAnsi" w:cs="Arial"/>
          <w:spacing w:val="0"/>
          <w:kern w:val="0"/>
          <w:szCs w:val="19"/>
          <w:lang w:val="de-DE"/>
        </w:rPr>
      </w:pPr>
      <w:proofErr w:type="spellStart"/>
      <w:r w:rsidRPr="002064D3">
        <w:rPr>
          <w:rFonts w:eastAsiaTheme="minorHAnsi" w:cs="Arial"/>
          <w:spacing w:val="0"/>
          <w:kern w:val="0"/>
          <w:szCs w:val="19"/>
          <w:lang w:val="de-DE"/>
        </w:rPr>
        <w:t>Yusra</w:t>
      </w:r>
      <w:proofErr w:type="spellEnd"/>
      <w:r w:rsidRPr="002064D3">
        <w:rPr>
          <w:rFonts w:eastAsiaTheme="minorHAnsi" w:cs="Arial"/>
          <w:spacing w:val="0"/>
          <w:kern w:val="0"/>
          <w:szCs w:val="19"/>
          <w:lang w:val="de-DE"/>
        </w:rPr>
        <w:t xml:space="preserve"> </w:t>
      </w:r>
      <w:proofErr w:type="spellStart"/>
      <w:r w:rsidRPr="002064D3">
        <w:rPr>
          <w:rFonts w:eastAsiaTheme="minorHAnsi" w:cs="Arial"/>
          <w:spacing w:val="0"/>
          <w:kern w:val="0"/>
          <w:szCs w:val="19"/>
          <w:lang w:val="de-DE"/>
        </w:rPr>
        <w:t>Mardini</w:t>
      </w:r>
      <w:proofErr w:type="spellEnd"/>
      <w:r w:rsidRPr="002064D3">
        <w:rPr>
          <w:rFonts w:eastAsiaTheme="minorHAnsi" w:cs="Arial"/>
          <w:spacing w:val="0"/>
          <w:kern w:val="0"/>
          <w:szCs w:val="19"/>
          <w:lang w:val="de-DE"/>
        </w:rPr>
        <w:t xml:space="preserve"> ist in ihrer Jugend in Damaskus Leistungs</w:t>
      </w:r>
      <w:r>
        <w:rPr>
          <w:rFonts w:eastAsiaTheme="minorHAnsi" w:cs="Arial"/>
          <w:spacing w:val="0"/>
          <w:kern w:val="0"/>
          <w:szCs w:val="19"/>
          <w:lang w:val="de-DE"/>
        </w:rPr>
        <w:t>-</w:t>
      </w:r>
      <w:r w:rsidRPr="002064D3">
        <w:rPr>
          <w:rFonts w:eastAsiaTheme="minorHAnsi" w:cs="Arial"/>
          <w:spacing w:val="0"/>
          <w:kern w:val="0"/>
          <w:szCs w:val="19"/>
          <w:lang w:val="de-DE"/>
        </w:rPr>
        <w:t xml:space="preserve">schwimmerin, als der Bürgerkrieg ausbricht. Auf der Flucht zieht sie das überfüllte Schlauchboot schwimmend an die Küste. Ihr Weg führt die junge Frau nach Berlin und 2016 zu den Olympischen Spielen nach Rio de Janeiro. </w:t>
      </w:r>
      <w:proofErr w:type="spellStart"/>
      <w:r w:rsidRPr="002064D3">
        <w:rPr>
          <w:rFonts w:eastAsiaTheme="minorHAnsi" w:cs="Arial"/>
          <w:spacing w:val="0"/>
          <w:kern w:val="0"/>
          <w:szCs w:val="19"/>
          <w:lang w:val="de-DE"/>
        </w:rPr>
        <w:t>Yusra</w:t>
      </w:r>
      <w:proofErr w:type="spellEnd"/>
      <w:r w:rsidRPr="002064D3">
        <w:rPr>
          <w:rFonts w:eastAsiaTheme="minorHAnsi" w:cs="Arial"/>
          <w:spacing w:val="0"/>
          <w:kern w:val="0"/>
          <w:szCs w:val="19"/>
          <w:lang w:val="de-DE"/>
        </w:rPr>
        <w:t xml:space="preserve"> </w:t>
      </w:r>
      <w:proofErr w:type="spellStart"/>
      <w:r w:rsidRPr="002064D3">
        <w:rPr>
          <w:rFonts w:eastAsiaTheme="minorHAnsi" w:cs="Arial"/>
          <w:spacing w:val="0"/>
          <w:kern w:val="0"/>
          <w:szCs w:val="19"/>
          <w:lang w:val="de-DE"/>
        </w:rPr>
        <w:t>Mardini</w:t>
      </w:r>
      <w:proofErr w:type="spellEnd"/>
      <w:r w:rsidRPr="002064D3">
        <w:rPr>
          <w:rFonts w:eastAsiaTheme="minorHAnsi" w:cs="Arial"/>
          <w:spacing w:val="0"/>
          <w:kern w:val="0"/>
          <w:szCs w:val="19"/>
          <w:lang w:val="de-DE"/>
        </w:rPr>
        <w:t xml:space="preserve"> ist heute UN-Sonderbotschafterin. Es liest Vivienne </w:t>
      </w:r>
      <w:proofErr w:type="spellStart"/>
      <w:r w:rsidRPr="002064D3">
        <w:rPr>
          <w:rFonts w:eastAsiaTheme="minorHAnsi" w:cs="Arial"/>
          <w:spacing w:val="0"/>
          <w:kern w:val="0"/>
          <w:szCs w:val="19"/>
          <w:lang w:val="de-DE"/>
        </w:rPr>
        <w:t>Causemann</w:t>
      </w:r>
      <w:proofErr w:type="spellEnd"/>
      <w:r w:rsidRPr="002064D3">
        <w:rPr>
          <w:rFonts w:eastAsiaTheme="minorHAnsi" w:cs="Arial"/>
          <w:spacing w:val="0"/>
          <w:kern w:val="0"/>
          <w:szCs w:val="19"/>
          <w:lang w:val="de-DE"/>
        </w:rPr>
        <w:t xml:space="preserve">, Ensemble Vorarlberger Landestheater. </w:t>
      </w:r>
    </w:p>
    <w:p w:rsidR="002064D3" w:rsidRDefault="002064D3" w:rsidP="007B158D">
      <w:pPr>
        <w:rPr>
          <w:rFonts w:ascii="ClanPro-Bold" w:eastAsiaTheme="minorHAnsi" w:hAnsi="ClanPro-Bold" w:cs="ClanPro-Black"/>
          <w:color w:val="000000"/>
          <w:spacing w:val="0"/>
          <w:kern w:val="0"/>
          <w:szCs w:val="19"/>
        </w:rPr>
      </w:pPr>
    </w:p>
    <w:p w:rsidR="007B13B7" w:rsidRPr="007B158D" w:rsidRDefault="00C631AD" w:rsidP="007B158D">
      <w:pPr>
        <w:rPr>
          <w:rFonts w:ascii="ClanPro-Bold" w:eastAsiaTheme="minorHAnsi" w:hAnsi="ClanPro-Bold" w:cs="ClanPro-Black"/>
          <w:color w:val="000000"/>
          <w:spacing w:val="0"/>
          <w:kern w:val="0"/>
          <w:szCs w:val="19"/>
        </w:rPr>
      </w:pPr>
      <w:r>
        <w:rPr>
          <w:rFonts w:ascii="ClanPro-Bold" w:eastAsiaTheme="minorHAnsi" w:hAnsi="ClanPro-Bold" w:cs="ClanPro-Black"/>
          <w:color w:val="000000"/>
          <w:spacing w:val="0"/>
          <w:kern w:val="0"/>
          <w:szCs w:val="19"/>
        </w:rPr>
        <w:t>Direktorf</w:t>
      </w:r>
      <w:r w:rsidR="005D03D6" w:rsidRPr="005D03D6">
        <w:rPr>
          <w:rFonts w:ascii="ClanPro-Bold" w:eastAsiaTheme="minorHAnsi" w:hAnsi="ClanPro-Bold" w:cs="ClanPro-Black"/>
          <w:color w:val="000000"/>
          <w:spacing w:val="0"/>
          <w:kern w:val="0"/>
          <w:szCs w:val="19"/>
        </w:rPr>
        <w:t>ührung</w:t>
      </w:r>
      <w:r>
        <w:rPr>
          <w:rFonts w:ascii="ClanPro-Bold" w:eastAsiaTheme="minorHAnsi" w:hAnsi="ClanPro-Bold" w:cs="ClanPro-Black"/>
          <w:color w:val="000000"/>
          <w:spacing w:val="0"/>
          <w:kern w:val="0"/>
          <w:szCs w:val="19"/>
        </w:rPr>
        <w:t xml:space="preserve"> mit Thomas D. Trummer</w:t>
      </w:r>
      <w:r>
        <w:rPr>
          <w:rFonts w:ascii="ClanPro-Bold" w:eastAsiaTheme="minorHAnsi" w:hAnsi="ClanPro-Bold" w:cs="ClanPro-Black"/>
          <w:color w:val="000000"/>
          <w:spacing w:val="0"/>
          <w:kern w:val="0"/>
          <w:szCs w:val="19"/>
        </w:rPr>
        <w:br/>
      </w:r>
      <w:r>
        <w:rPr>
          <w:rFonts w:ascii="ClanPro-Bold" w:eastAsiaTheme="minorHAnsi" w:hAnsi="ClanPro-Bold" w:cs="ClanPro-Black"/>
          <w:color w:val="666666"/>
          <w:spacing w:val="0"/>
          <w:kern w:val="0"/>
          <w:szCs w:val="19"/>
        </w:rPr>
        <w:t>Sonntag, 30</w:t>
      </w:r>
      <w:r w:rsidR="007B158D">
        <w:rPr>
          <w:rFonts w:ascii="ClanPro-Bold" w:eastAsiaTheme="minorHAnsi" w:hAnsi="ClanPro-Bold" w:cs="ClanPro-Black"/>
          <w:color w:val="666666"/>
          <w:spacing w:val="0"/>
          <w:kern w:val="0"/>
          <w:szCs w:val="19"/>
        </w:rPr>
        <w:t xml:space="preserve">. </w:t>
      </w:r>
      <w:r>
        <w:rPr>
          <w:rFonts w:ascii="ClanPro-Bold" w:eastAsiaTheme="minorHAnsi" w:hAnsi="ClanPro-Bold" w:cs="ClanPro-Black"/>
          <w:color w:val="666666"/>
          <w:spacing w:val="0"/>
          <w:kern w:val="0"/>
          <w:szCs w:val="19"/>
        </w:rPr>
        <w:t>Juni</w:t>
      </w:r>
      <w:r w:rsidR="007B158D">
        <w:rPr>
          <w:rFonts w:ascii="ClanPro-Bold" w:eastAsiaTheme="minorHAnsi" w:hAnsi="ClanPro-Bold" w:cs="ClanPro-Black"/>
          <w:color w:val="666666"/>
          <w:spacing w:val="0"/>
          <w:kern w:val="0"/>
          <w:szCs w:val="19"/>
        </w:rPr>
        <w:t>, 16 Uhr</w:t>
      </w:r>
      <w:r w:rsidR="00EC2412">
        <w:rPr>
          <w:rFonts w:ascii="ClanPro-Bold" w:hAnsi="ClanPro-Bold"/>
        </w:rPr>
        <w:br w:type="page"/>
      </w:r>
    </w:p>
    <w:p w:rsidR="001B1D00" w:rsidRPr="00B81B8B" w:rsidRDefault="001B1D00" w:rsidP="001B1D00">
      <w:pPr>
        <w:autoSpaceDE w:val="0"/>
        <w:autoSpaceDN w:val="0"/>
        <w:adjustRightInd w:val="0"/>
        <w:rPr>
          <w:rFonts w:eastAsiaTheme="minorHAnsi" w:cs="ClanPro-Medium"/>
          <w:color w:val="000000"/>
          <w:spacing w:val="0"/>
          <w:kern w:val="0"/>
          <w:szCs w:val="19"/>
        </w:rPr>
      </w:pPr>
      <w:r w:rsidRPr="00F819F3">
        <w:rPr>
          <w:rFonts w:ascii="ClanPro-Bold" w:hAnsi="ClanPro-Bold"/>
        </w:rPr>
        <w:lastRenderedPageBreak/>
        <w:t>Partner und Sponsoren</w:t>
      </w:r>
    </w:p>
    <w:p w:rsidR="001B1D00" w:rsidRDefault="001B1D00" w:rsidP="001B1D00">
      <w:r>
        <w:t>Das Kunsthaus Bregenz bedankt sich bei seinen Partnern</w:t>
      </w:r>
    </w:p>
    <w:p w:rsidR="001B1D00" w:rsidRDefault="001B1D00" w:rsidP="001B1D00">
      <w:r>
        <w:t xml:space="preserve">für die großzügige finanzielle Unterstützung und das damit </w:t>
      </w:r>
      <w:r w:rsidR="00930B12">
        <w:t>verbundene kulturelle Engagement</w:t>
      </w:r>
      <w:r>
        <w:t>.</w:t>
      </w:r>
    </w:p>
    <w:p w:rsidR="004A7303" w:rsidRDefault="004A7303" w:rsidP="001B1D00"/>
    <w:p w:rsidR="005F415E" w:rsidRDefault="005F415E" w:rsidP="00F268C2">
      <w:r>
        <w:rPr>
          <w:noProof/>
          <w:lang w:eastAsia="de-AT"/>
        </w:rPr>
        <w:drawing>
          <wp:inline distT="0" distB="0" distL="0" distR="0" wp14:anchorId="372CB4B4" wp14:editId="491D3F49">
            <wp:extent cx="3599180" cy="7198360"/>
            <wp:effectExtent l="0" t="0" r="127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B_2018_04_SponsorenLogos_Mappe_d.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99180" cy="7198360"/>
                    </a:xfrm>
                    <a:prstGeom prst="rect">
                      <a:avLst/>
                    </a:prstGeom>
                  </pic:spPr>
                </pic:pic>
              </a:graphicData>
            </a:graphic>
          </wp:inline>
        </w:drawing>
      </w:r>
    </w:p>
    <w:p w:rsidR="009555FD" w:rsidRDefault="00F819F3" w:rsidP="00E819A4">
      <w:pPr>
        <w:spacing w:after="200" w:line="276" w:lineRule="auto"/>
        <w:rPr>
          <w:noProof/>
          <w:lang w:eastAsia="de-AT"/>
        </w:rPr>
      </w:pPr>
      <w:r>
        <w:rPr>
          <w:noProof/>
          <w:lang w:eastAsia="de-AT"/>
        </w:rPr>
        <w:t xml:space="preserve"> </w:t>
      </w:r>
    </w:p>
    <w:p w:rsidR="00F819F3" w:rsidRDefault="00F819F3" w:rsidP="00E819A4">
      <w:pPr>
        <w:spacing w:after="200" w:line="276" w:lineRule="auto"/>
      </w:pPr>
      <w:r>
        <w:rPr>
          <w:noProof/>
          <w:lang w:eastAsia="de-AT"/>
        </w:rPr>
        <w:drawing>
          <wp:inline distT="0" distB="0" distL="0" distR="0">
            <wp:extent cx="3599180" cy="7753985"/>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B_2019_02_SponsorenLogos_Mappe_d.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99180" cy="7753985"/>
                    </a:xfrm>
                    <a:prstGeom prst="rect">
                      <a:avLst/>
                    </a:prstGeom>
                  </pic:spPr>
                </pic:pic>
              </a:graphicData>
            </a:graphic>
          </wp:inline>
        </w:drawing>
      </w:r>
    </w:p>
    <w:p w:rsidR="007028BB" w:rsidRDefault="007028BB" w:rsidP="00E819A4">
      <w:pPr>
        <w:spacing w:after="200" w:line="276" w:lineRule="auto"/>
      </w:pPr>
    </w:p>
    <w:sectPr w:rsidR="007028BB" w:rsidSect="00E830EA">
      <w:headerReference w:type="default" r:id="rId18"/>
      <w:footerReference w:type="default" r:id="rId19"/>
      <w:pgSz w:w="11906" w:h="16838" w:code="9"/>
      <w:pgMar w:top="641" w:right="2552" w:bottom="1134" w:left="3686" w:header="170" w:footer="65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0EA" w:rsidRDefault="00E830EA">
      <w:pPr>
        <w:spacing w:line="240" w:lineRule="auto"/>
      </w:pPr>
      <w:r>
        <w:separator/>
      </w:r>
    </w:p>
  </w:endnote>
  <w:endnote w:type="continuationSeparator" w:id="0">
    <w:p w:rsidR="00E830EA" w:rsidRDefault="00E830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lanPro-Book">
    <w:altName w:val="Helvetica Neue"/>
    <w:panose1 w:val="020B0604020101020102"/>
    <w:charset w:val="00"/>
    <w:family w:val="swiss"/>
    <w:pitch w:val="variable"/>
    <w:sig w:usb0="A00000BF" w:usb1="4000205B" w:usb2="00000000" w:usb3="00000000" w:csb0="00000093" w:csb1="00000000"/>
  </w:font>
  <w:font w:name="ClanPro-Bold">
    <w:altName w:val="PT Sans Caption"/>
    <w:panose1 w:val="020B0804020101020102"/>
    <w:charset w:val="00"/>
    <w:family w:val="swiss"/>
    <w:pitch w:val="variable"/>
    <w:sig w:usb0="A00000BF" w:usb1="4000205B"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lanPro-Black">
    <w:panose1 w:val="020B0A04020101020102"/>
    <w:charset w:val="00"/>
    <w:family w:val="swiss"/>
    <w:pitch w:val="variable"/>
    <w:sig w:usb0="A00000BF" w:usb1="4000205B" w:usb2="00000000" w:usb3="00000000" w:csb0="00000093" w:csb1="00000000"/>
  </w:font>
  <w:font w:name="ClanPro-BookItalic">
    <w:panose1 w:val="020B0604020101020102"/>
    <w:charset w:val="00"/>
    <w:family w:val="swiss"/>
    <w:pitch w:val="variable"/>
    <w:sig w:usb0="A00000BF" w:usb1="4000205B" w:usb2="00000000" w:usb3="00000000" w:csb0="00000093" w:csb1="00000000"/>
  </w:font>
  <w:font w:name="ClanPro-BoldItalic">
    <w:panose1 w:val="020B0804030101020102"/>
    <w:charset w:val="00"/>
    <w:family w:val="swiss"/>
    <w:pitch w:val="variable"/>
    <w:sig w:usb0="A00000BF" w:usb1="4000205B" w:usb2="00000000" w:usb3="00000000" w:csb0="00000093" w:csb1="00000000"/>
  </w:font>
  <w:font w:name="ClanPro-Medium">
    <w:panose1 w:val="020B0604020101020102"/>
    <w:charset w:val="00"/>
    <w:family w:val="swiss"/>
    <w:pitch w:val="variable"/>
    <w:sig w:usb0="A00000BF" w:usb1="4000205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AC6" w:rsidRDefault="00EE5AC6">
    <w:pPr>
      <w:pStyle w:val="Fuzeile"/>
    </w:pPr>
  </w:p>
  <w:p w:rsidR="00E830EA" w:rsidRDefault="00E830EA" w:rsidP="00E830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0EA" w:rsidRDefault="00E830EA">
      <w:pPr>
        <w:spacing w:line="240" w:lineRule="auto"/>
      </w:pPr>
      <w:r>
        <w:separator/>
      </w:r>
    </w:p>
  </w:footnote>
  <w:footnote w:type="continuationSeparator" w:id="0">
    <w:p w:rsidR="00E830EA" w:rsidRDefault="00E830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0EA" w:rsidRPr="00847277" w:rsidRDefault="00E830EA" w:rsidP="00E830EA">
    <w:pPr>
      <w:pStyle w:val="Kopfzeile"/>
    </w:pPr>
    <w:r>
      <w:rPr>
        <w:noProof/>
        <w:lang w:eastAsia="de-AT"/>
      </w:rPr>
      <w:drawing>
        <wp:anchor distT="0" distB="0" distL="114300" distR="114300" simplePos="0" relativeHeight="251659264" behindDoc="0" locked="0" layoutInCell="1" allowOverlap="1" wp14:anchorId="435C9C81" wp14:editId="52ECE8F0">
          <wp:simplePos x="0" y="0"/>
          <wp:positionH relativeFrom="margin">
            <wp:posOffset>3960495</wp:posOffset>
          </wp:positionH>
          <wp:positionV relativeFrom="page">
            <wp:posOffset>1620520</wp:posOffset>
          </wp:positionV>
          <wp:extent cx="711835" cy="723265"/>
          <wp:effectExtent l="0" t="0" r="0" b="635"/>
          <wp:wrapNone/>
          <wp:docPr id="8" name="Grafik 8" descr="D:\Rainer Privat\Projekte\Kunsthaus Bregenz\Grafiken\KUB_2.0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Rainer Privat\Projekte\Kunsthaus Bregenz\Grafiken\KUB_2.0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23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53574"/>
    <w:multiLevelType w:val="hybridMultilevel"/>
    <w:tmpl w:val="B0D45986"/>
    <w:lvl w:ilvl="0" w:tplc="EF30C572">
      <w:start w:val="1"/>
      <w:numFmt w:val="bullet"/>
      <w:pStyle w:val="KUBListe"/>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D00"/>
    <w:rsid w:val="00000816"/>
    <w:rsid w:val="00002237"/>
    <w:rsid w:val="000030D8"/>
    <w:rsid w:val="00007ED9"/>
    <w:rsid w:val="0001485A"/>
    <w:rsid w:val="00016FDD"/>
    <w:rsid w:val="00017CB1"/>
    <w:rsid w:val="00025857"/>
    <w:rsid w:val="0003547D"/>
    <w:rsid w:val="00037392"/>
    <w:rsid w:val="00040DE6"/>
    <w:rsid w:val="00062FBE"/>
    <w:rsid w:val="00067780"/>
    <w:rsid w:val="00071538"/>
    <w:rsid w:val="00075C02"/>
    <w:rsid w:val="0008040B"/>
    <w:rsid w:val="0008752F"/>
    <w:rsid w:val="000954B9"/>
    <w:rsid w:val="000A2D2A"/>
    <w:rsid w:val="000B5B6A"/>
    <w:rsid w:val="000C47D0"/>
    <w:rsid w:val="000F30A2"/>
    <w:rsid w:val="00105A61"/>
    <w:rsid w:val="00111C95"/>
    <w:rsid w:val="00120E8A"/>
    <w:rsid w:val="00125637"/>
    <w:rsid w:val="00130A41"/>
    <w:rsid w:val="00132FC3"/>
    <w:rsid w:val="00133FB5"/>
    <w:rsid w:val="0013479C"/>
    <w:rsid w:val="00147B29"/>
    <w:rsid w:val="00154F42"/>
    <w:rsid w:val="00156905"/>
    <w:rsid w:val="001902AE"/>
    <w:rsid w:val="0019278E"/>
    <w:rsid w:val="00197212"/>
    <w:rsid w:val="001A6855"/>
    <w:rsid w:val="001B1D00"/>
    <w:rsid w:val="001B605F"/>
    <w:rsid w:val="001D7783"/>
    <w:rsid w:val="001E75B0"/>
    <w:rsid w:val="00201E64"/>
    <w:rsid w:val="002064D3"/>
    <w:rsid w:val="00210C2B"/>
    <w:rsid w:val="0021407C"/>
    <w:rsid w:val="00227349"/>
    <w:rsid w:val="002376F9"/>
    <w:rsid w:val="00246105"/>
    <w:rsid w:val="00255273"/>
    <w:rsid w:val="002617EC"/>
    <w:rsid w:val="00271B2F"/>
    <w:rsid w:val="00275AE0"/>
    <w:rsid w:val="00282C63"/>
    <w:rsid w:val="002868D1"/>
    <w:rsid w:val="002A58C0"/>
    <w:rsid w:val="002A65B3"/>
    <w:rsid w:val="002B0D57"/>
    <w:rsid w:val="002C1577"/>
    <w:rsid w:val="002C1595"/>
    <w:rsid w:val="002F28B3"/>
    <w:rsid w:val="003021A9"/>
    <w:rsid w:val="00305F7D"/>
    <w:rsid w:val="003079F2"/>
    <w:rsid w:val="00311A1D"/>
    <w:rsid w:val="00314190"/>
    <w:rsid w:val="00314636"/>
    <w:rsid w:val="0031691F"/>
    <w:rsid w:val="003374C2"/>
    <w:rsid w:val="0034358F"/>
    <w:rsid w:val="00351E6E"/>
    <w:rsid w:val="00353F2E"/>
    <w:rsid w:val="0035547C"/>
    <w:rsid w:val="003554F2"/>
    <w:rsid w:val="0036472E"/>
    <w:rsid w:val="00367B37"/>
    <w:rsid w:val="00372C94"/>
    <w:rsid w:val="00377840"/>
    <w:rsid w:val="00384749"/>
    <w:rsid w:val="003936BF"/>
    <w:rsid w:val="003A0C98"/>
    <w:rsid w:val="003B41C4"/>
    <w:rsid w:val="003C42F6"/>
    <w:rsid w:val="003D46F7"/>
    <w:rsid w:val="003D68BC"/>
    <w:rsid w:val="003E5817"/>
    <w:rsid w:val="004058D4"/>
    <w:rsid w:val="004062E7"/>
    <w:rsid w:val="0042075E"/>
    <w:rsid w:val="00436933"/>
    <w:rsid w:val="00436CAC"/>
    <w:rsid w:val="004537FC"/>
    <w:rsid w:val="00460E9F"/>
    <w:rsid w:val="00467978"/>
    <w:rsid w:val="00471AB0"/>
    <w:rsid w:val="0049234A"/>
    <w:rsid w:val="004A4D78"/>
    <w:rsid w:val="004A6285"/>
    <w:rsid w:val="004A7303"/>
    <w:rsid w:val="004B0CBA"/>
    <w:rsid w:val="004C0C74"/>
    <w:rsid w:val="004C51D2"/>
    <w:rsid w:val="004E6174"/>
    <w:rsid w:val="004E6D1A"/>
    <w:rsid w:val="004F05C9"/>
    <w:rsid w:val="004F3472"/>
    <w:rsid w:val="004F3A34"/>
    <w:rsid w:val="005018C6"/>
    <w:rsid w:val="00503D1A"/>
    <w:rsid w:val="00510D9F"/>
    <w:rsid w:val="00541AAA"/>
    <w:rsid w:val="0055655A"/>
    <w:rsid w:val="00570E8C"/>
    <w:rsid w:val="00581963"/>
    <w:rsid w:val="00590160"/>
    <w:rsid w:val="00592FFA"/>
    <w:rsid w:val="00596E38"/>
    <w:rsid w:val="005A18C8"/>
    <w:rsid w:val="005C2FA9"/>
    <w:rsid w:val="005D03D6"/>
    <w:rsid w:val="005D03E1"/>
    <w:rsid w:val="005E2570"/>
    <w:rsid w:val="005F415E"/>
    <w:rsid w:val="005F7961"/>
    <w:rsid w:val="00601463"/>
    <w:rsid w:val="00603DBB"/>
    <w:rsid w:val="00610005"/>
    <w:rsid w:val="006154E8"/>
    <w:rsid w:val="0061581F"/>
    <w:rsid w:val="0063196D"/>
    <w:rsid w:val="0068696B"/>
    <w:rsid w:val="0069116A"/>
    <w:rsid w:val="006A1FAA"/>
    <w:rsid w:val="006A261B"/>
    <w:rsid w:val="006A6A2E"/>
    <w:rsid w:val="006A761A"/>
    <w:rsid w:val="006B4165"/>
    <w:rsid w:val="006C5744"/>
    <w:rsid w:val="007028BB"/>
    <w:rsid w:val="00721D4D"/>
    <w:rsid w:val="00724F54"/>
    <w:rsid w:val="00727537"/>
    <w:rsid w:val="007334E9"/>
    <w:rsid w:val="00741D9D"/>
    <w:rsid w:val="007422BA"/>
    <w:rsid w:val="00744F9D"/>
    <w:rsid w:val="00755209"/>
    <w:rsid w:val="00760427"/>
    <w:rsid w:val="00760B71"/>
    <w:rsid w:val="007633D0"/>
    <w:rsid w:val="00763CB0"/>
    <w:rsid w:val="0077261C"/>
    <w:rsid w:val="00781B70"/>
    <w:rsid w:val="00786D30"/>
    <w:rsid w:val="00792EBC"/>
    <w:rsid w:val="007A075E"/>
    <w:rsid w:val="007A28AB"/>
    <w:rsid w:val="007A3DD9"/>
    <w:rsid w:val="007B13B7"/>
    <w:rsid w:val="007B158D"/>
    <w:rsid w:val="007C19D0"/>
    <w:rsid w:val="007C5DAE"/>
    <w:rsid w:val="007E1BA4"/>
    <w:rsid w:val="007E60DE"/>
    <w:rsid w:val="007F3C6F"/>
    <w:rsid w:val="007F6976"/>
    <w:rsid w:val="0081030D"/>
    <w:rsid w:val="00834A16"/>
    <w:rsid w:val="00867B3A"/>
    <w:rsid w:val="0089770A"/>
    <w:rsid w:val="008A3874"/>
    <w:rsid w:val="008B1FBD"/>
    <w:rsid w:val="008B2B2C"/>
    <w:rsid w:val="008C3356"/>
    <w:rsid w:val="008C55E7"/>
    <w:rsid w:val="008C59DD"/>
    <w:rsid w:val="008E3E94"/>
    <w:rsid w:val="008F7188"/>
    <w:rsid w:val="009018D5"/>
    <w:rsid w:val="009172DC"/>
    <w:rsid w:val="00923614"/>
    <w:rsid w:val="00930B12"/>
    <w:rsid w:val="0093415B"/>
    <w:rsid w:val="009438E7"/>
    <w:rsid w:val="009555FD"/>
    <w:rsid w:val="00957328"/>
    <w:rsid w:val="009602A4"/>
    <w:rsid w:val="00962A6D"/>
    <w:rsid w:val="0096592B"/>
    <w:rsid w:val="00971935"/>
    <w:rsid w:val="00971FE4"/>
    <w:rsid w:val="00985B1A"/>
    <w:rsid w:val="009D171E"/>
    <w:rsid w:val="009D3D99"/>
    <w:rsid w:val="009F5EB5"/>
    <w:rsid w:val="00A03B73"/>
    <w:rsid w:val="00A07075"/>
    <w:rsid w:val="00A111BF"/>
    <w:rsid w:val="00A16FCD"/>
    <w:rsid w:val="00A252DE"/>
    <w:rsid w:val="00A36C48"/>
    <w:rsid w:val="00A444DD"/>
    <w:rsid w:val="00A45F27"/>
    <w:rsid w:val="00A61518"/>
    <w:rsid w:val="00A639B0"/>
    <w:rsid w:val="00A640F3"/>
    <w:rsid w:val="00A66A82"/>
    <w:rsid w:val="00A731F6"/>
    <w:rsid w:val="00A93CA6"/>
    <w:rsid w:val="00A97A8E"/>
    <w:rsid w:val="00AA7C85"/>
    <w:rsid w:val="00AB69D3"/>
    <w:rsid w:val="00AC6153"/>
    <w:rsid w:val="00AE1DA5"/>
    <w:rsid w:val="00AF3CC1"/>
    <w:rsid w:val="00AF657D"/>
    <w:rsid w:val="00B05DE8"/>
    <w:rsid w:val="00B14313"/>
    <w:rsid w:val="00B1540C"/>
    <w:rsid w:val="00B36CEC"/>
    <w:rsid w:val="00B407BA"/>
    <w:rsid w:val="00B576DC"/>
    <w:rsid w:val="00B6235F"/>
    <w:rsid w:val="00B76DB2"/>
    <w:rsid w:val="00B90741"/>
    <w:rsid w:val="00BA0AAF"/>
    <w:rsid w:val="00BA41A3"/>
    <w:rsid w:val="00BD22C4"/>
    <w:rsid w:val="00BE4526"/>
    <w:rsid w:val="00BE50FC"/>
    <w:rsid w:val="00BF294E"/>
    <w:rsid w:val="00BF31EB"/>
    <w:rsid w:val="00C035D7"/>
    <w:rsid w:val="00C11649"/>
    <w:rsid w:val="00C30AC2"/>
    <w:rsid w:val="00C32E35"/>
    <w:rsid w:val="00C32F9E"/>
    <w:rsid w:val="00C3400D"/>
    <w:rsid w:val="00C44C99"/>
    <w:rsid w:val="00C5505C"/>
    <w:rsid w:val="00C55BA6"/>
    <w:rsid w:val="00C6075A"/>
    <w:rsid w:val="00C631AD"/>
    <w:rsid w:val="00C6355C"/>
    <w:rsid w:val="00C858A5"/>
    <w:rsid w:val="00CA68A6"/>
    <w:rsid w:val="00CB10EA"/>
    <w:rsid w:val="00CC2C25"/>
    <w:rsid w:val="00CF190B"/>
    <w:rsid w:val="00CF2526"/>
    <w:rsid w:val="00CF2642"/>
    <w:rsid w:val="00CF4369"/>
    <w:rsid w:val="00CF7216"/>
    <w:rsid w:val="00D00C20"/>
    <w:rsid w:val="00D05991"/>
    <w:rsid w:val="00D05E82"/>
    <w:rsid w:val="00D12910"/>
    <w:rsid w:val="00D142E1"/>
    <w:rsid w:val="00D14ABD"/>
    <w:rsid w:val="00D376DF"/>
    <w:rsid w:val="00D5180A"/>
    <w:rsid w:val="00D64133"/>
    <w:rsid w:val="00D66B80"/>
    <w:rsid w:val="00D72DF4"/>
    <w:rsid w:val="00D86F19"/>
    <w:rsid w:val="00D97FAE"/>
    <w:rsid w:val="00DB3672"/>
    <w:rsid w:val="00DC0A96"/>
    <w:rsid w:val="00DC1F96"/>
    <w:rsid w:val="00DE63F7"/>
    <w:rsid w:val="00DE72A8"/>
    <w:rsid w:val="00DF0672"/>
    <w:rsid w:val="00E17136"/>
    <w:rsid w:val="00E2058E"/>
    <w:rsid w:val="00E243FC"/>
    <w:rsid w:val="00E27ACE"/>
    <w:rsid w:val="00E41C22"/>
    <w:rsid w:val="00E60CDE"/>
    <w:rsid w:val="00E74D16"/>
    <w:rsid w:val="00E819A4"/>
    <w:rsid w:val="00E830EA"/>
    <w:rsid w:val="00E937A6"/>
    <w:rsid w:val="00EC13FF"/>
    <w:rsid w:val="00EC2412"/>
    <w:rsid w:val="00ED0A7D"/>
    <w:rsid w:val="00ED21CB"/>
    <w:rsid w:val="00EE5AC6"/>
    <w:rsid w:val="00EF6AFE"/>
    <w:rsid w:val="00EF79FB"/>
    <w:rsid w:val="00F151E7"/>
    <w:rsid w:val="00F22FC2"/>
    <w:rsid w:val="00F268C2"/>
    <w:rsid w:val="00F271F0"/>
    <w:rsid w:val="00F51795"/>
    <w:rsid w:val="00F70F18"/>
    <w:rsid w:val="00F719F7"/>
    <w:rsid w:val="00F819F3"/>
    <w:rsid w:val="00F93E62"/>
    <w:rsid w:val="00FA4EEA"/>
    <w:rsid w:val="00FB4D90"/>
    <w:rsid w:val="00FB6C9C"/>
    <w:rsid w:val="00FD6FFF"/>
    <w:rsid w:val="00FF0A67"/>
    <w:rsid w:val="00FF6186"/>
    <w:rsid w:val="00FF70B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1D00"/>
    <w:pPr>
      <w:spacing w:after="0" w:line="284" w:lineRule="exact"/>
    </w:pPr>
    <w:rPr>
      <w:rFonts w:ascii="ClanPro-Book" w:eastAsia="Calibri" w:hAnsi="ClanPro-Book" w:cs="Times New Roman"/>
      <w:spacing w:val="2"/>
      <w:kern w:val="19"/>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B1D0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B1D00"/>
    <w:rPr>
      <w:rFonts w:ascii="ClanPro-Book" w:eastAsia="Calibri" w:hAnsi="ClanPro-Book" w:cs="Times New Roman"/>
      <w:spacing w:val="2"/>
      <w:kern w:val="19"/>
      <w:sz w:val="19"/>
    </w:rPr>
  </w:style>
  <w:style w:type="paragraph" w:styleId="Fuzeile">
    <w:name w:val="footer"/>
    <w:basedOn w:val="Standard"/>
    <w:link w:val="FuzeileZchn"/>
    <w:uiPriority w:val="99"/>
    <w:unhideWhenUsed/>
    <w:rsid w:val="001B1D0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B1D00"/>
    <w:rPr>
      <w:rFonts w:ascii="ClanPro-Book" w:eastAsia="Calibri" w:hAnsi="ClanPro-Book" w:cs="Times New Roman"/>
      <w:spacing w:val="2"/>
      <w:kern w:val="19"/>
      <w:sz w:val="19"/>
    </w:rPr>
  </w:style>
  <w:style w:type="character" w:styleId="Seitenzahl">
    <w:name w:val="page number"/>
    <w:semiHidden/>
    <w:rsid w:val="001B1D00"/>
    <w:rPr>
      <w:sz w:val="13"/>
    </w:rPr>
  </w:style>
  <w:style w:type="paragraph" w:customStyle="1" w:styleId="KUBB">
    <w:name w:val="KUB B"/>
    <w:basedOn w:val="Standard"/>
    <w:link w:val="KUBBZchn"/>
    <w:qFormat/>
    <w:rsid w:val="001B1D00"/>
    <w:rPr>
      <w:rFonts w:ascii="ClanPro-Bold" w:hAnsi="ClanPro-Bold"/>
    </w:rPr>
  </w:style>
  <w:style w:type="paragraph" w:customStyle="1" w:styleId="KUBT1S">
    <w:name w:val="KUB T1 S"/>
    <w:basedOn w:val="Standard"/>
    <w:next w:val="Standard"/>
    <w:link w:val="KUBT1SZchn"/>
    <w:qFormat/>
    <w:rsid w:val="001B1D00"/>
    <w:pPr>
      <w:spacing w:line="851" w:lineRule="exact"/>
      <w:ind w:right="-1703"/>
    </w:pPr>
    <w:rPr>
      <w:rFonts w:ascii="ClanPro-Bold" w:hAnsi="ClanPro-Bold"/>
      <w:spacing w:val="10"/>
      <w:sz w:val="57"/>
      <w:szCs w:val="57"/>
    </w:rPr>
  </w:style>
  <w:style w:type="character" w:customStyle="1" w:styleId="KUBBZchn">
    <w:name w:val="KUB B Zchn"/>
    <w:link w:val="KUBB"/>
    <w:rsid w:val="001B1D00"/>
    <w:rPr>
      <w:rFonts w:ascii="ClanPro-Bold" w:eastAsia="Calibri" w:hAnsi="ClanPro-Bold" w:cs="Times New Roman"/>
      <w:spacing w:val="2"/>
      <w:kern w:val="19"/>
      <w:sz w:val="19"/>
    </w:rPr>
  </w:style>
  <w:style w:type="character" w:customStyle="1" w:styleId="KUBT1SZchn">
    <w:name w:val="KUB T1 S Zchn"/>
    <w:link w:val="KUBT1S"/>
    <w:rsid w:val="001B1D00"/>
    <w:rPr>
      <w:rFonts w:ascii="ClanPro-Bold" w:eastAsia="Calibri" w:hAnsi="ClanPro-Bold" w:cs="Times New Roman"/>
      <w:spacing w:val="10"/>
      <w:kern w:val="19"/>
      <w:sz w:val="57"/>
      <w:szCs w:val="57"/>
    </w:rPr>
  </w:style>
  <w:style w:type="paragraph" w:customStyle="1" w:styleId="KUBT2S">
    <w:name w:val="KUB T2 S"/>
    <w:basedOn w:val="KUBT1S"/>
    <w:next w:val="Standard"/>
    <w:link w:val="KUBT2SZchn"/>
    <w:qFormat/>
    <w:rsid w:val="001B1D00"/>
    <w:rPr>
      <w:rFonts w:ascii="ClanPro-Book" w:hAnsi="ClanPro-Book"/>
    </w:rPr>
  </w:style>
  <w:style w:type="character" w:customStyle="1" w:styleId="KUBT2SZchn">
    <w:name w:val="KUB T2 S Zchn"/>
    <w:link w:val="KUBT2S"/>
    <w:rsid w:val="001B1D00"/>
    <w:rPr>
      <w:rFonts w:ascii="ClanPro-Book" w:eastAsia="Calibri" w:hAnsi="ClanPro-Book" w:cs="Times New Roman"/>
      <w:spacing w:val="10"/>
      <w:kern w:val="19"/>
      <w:sz w:val="57"/>
      <w:szCs w:val="57"/>
    </w:rPr>
  </w:style>
  <w:style w:type="paragraph" w:customStyle="1" w:styleId="KUBListe">
    <w:name w:val="KUB Liste"/>
    <w:basedOn w:val="Listenabsatz"/>
    <w:link w:val="KUBListeZchn"/>
    <w:qFormat/>
    <w:rsid w:val="001B1D00"/>
    <w:pPr>
      <w:numPr>
        <w:numId w:val="1"/>
      </w:numPr>
      <w:ind w:left="284" w:hanging="284"/>
    </w:pPr>
  </w:style>
  <w:style w:type="character" w:customStyle="1" w:styleId="KUBListeZchn">
    <w:name w:val="KUB Liste Zchn"/>
    <w:basedOn w:val="Absatz-Standardschriftart"/>
    <w:link w:val="KUBListe"/>
    <w:rsid w:val="001B1D00"/>
    <w:rPr>
      <w:rFonts w:ascii="ClanPro-Book" w:eastAsia="Calibri" w:hAnsi="ClanPro-Book" w:cs="Times New Roman"/>
      <w:spacing w:val="2"/>
      <w:kern w:val="19"/>
      <w:sz w:val="19"/>
    </w:rPr>
  </w:style>
  <w:style w:type="paragraph" w:customStyle="1" w:styleId="StandardoZA">
    <w:name w:val="Standard oZA"/>
    <w:basedOn w:val="Standard"/>
    <w:next w:val="Standard"/>
    <w:link w:val="StandardoZAZchn"/>
    <w:qFormat/>
    <w:rsid w:val="001B1D00"/>
    <w:pPr>
      <w:spacing w:line="240" w:lineRule="auto"/>
      <w:ind w:left="-2835"/>
    </w:pPr>
    <w:rPr>
      <w:noProof/>
      <w:lang w:eastAsia="de-AT"/>
    </w:rPr>
  </w:style>
  <w:style w:type="character" w:customStyle="1" w:styleId="StandardoZAZchn">
    <w:name w:val="Standard oZA Zchn"/>
    <w:link w:val="StandardoZA"/>
    <w:rsid w:val="001B1D00"/>
    <w:rPr>
      <w:rFonts w:ascii="ClanPro-Book" w:eastAsia="Calibri" w:hAnsi="ClanPro-Book" w:cs="Times New Roman"/>
      <w:noProof/>
      <w:spacing w:val="2"/>
      <w:kern w:val="19"/>
      <w:sz w:val="19"/>
      <w:lang w:eastAsia="de-AT"/>
    </w:rPr>
  </w:style>
  <w:style w:type="character" w:styleId="Hyperlink">
    <w:name w:val="Hyperlink"/>
    <w:basedOn w:val="Absatz-Standardschriftart"/>
    <w:uiPriority w:val="99"/>
    <w:unhideWhenUsed/>
    <w:rsid w:val="001B1D00"/>
    <w:rPr>
      <w:color w:val="0000FF" w:themeColor="hyperlink"/>
      <w:u w:val="single"/>
    </w:rPr>
  </w:style>
  <w:style w:type="paragraph" w:styleId="Listenabsatz">
    <w:name w:val="List Paragraph"/>
    <w:basedOn w:val="Standard"/>
    <w:uiPriority w:val="34"/>
    <w:qFormat/>
    <w:rsid w:val="001B1D00"/>
    <w:pPr>
      <w:ind w:left="720"/>
      <w:contextualSpacing/>
    </w:pPr>
  </w:style>
  <w:style w:type="paragraph" w:styleId="Sprechblasentext">
    <w:name w:val="Balloon Text"/>
    <w:basedOn w:val="Standard"/>
    <w:link w:val="SprechblasentextZchn"/>
    <w:uiPriority w:val="99"/>
    <w:semiHidden/>
    <w:unhideWhenUsed/>
    <w:rsid w:val="001B1D0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1D00"/>
    <w:rPr>
      <w:rFonts w:ascii="Tahoma" w:eastAsia="Calibri" w:hAnsi="Tahoma" w:cs="Tahoma"/>
      <w:spacing w:val="2"/>
      <w:kern w:val="19"/>
      <w:sz w:val="16"/>
      <w:szCs w:val="16"/>
    </w:rPr>
  </w:style>
  <w:style w:type="paragraph" w:styleId="NurText">
    <w:name w:val="Plain Text"/>
    <w:basedOn w:val="Standard"/>
    <w:link w:val="NurTextZchn"/>
    <w:uiPriority w:val="99"/>
    <w:unhideWhenUsed/>
    <w:rsid w:val="008A3874"/>
    <w:pPr>
      <w:spacing w:line="240" w:lineRule="auto"/>
    </w:pPr>
    <w:rPr>
      <w:rFonts w:ascii="Arial" w:eastAsiaTheme="minorHAnsi" w:hAnsi="Arial" w:cstheme="minorBidi"/>
      <w:spacing w:val="0"/>
      <w:kern w:val="0"/>
      <w:sz w:val="22"/>
      <w:szCs w:val="21"/>
    </w:rPr>
  </w:style>
  <w:style w:type="character" w:customStyle="1" w:styleId="NurTextZchn">
    <w:name w:val="Nur Text Zchn"/>
    <w:basedOn w:val="Absatz-Standardschriftart"/>
    <w:link w:val="NurText"/>
    <w:uiPriority w:val="99"/>
    <w:rsid w:val="008A3874"/>
    <w:rPr>
      <w:rFonts w:ascii="Arial" w:hAnsi="Arial"/>
      <w:szCs w:val="21"/>
    </w:rPr>
  </w:style>
  <w:style w:type="character" w:styleId="Kommentarzeichen">
    <w:name w:val="annotation reference"/>
    <w:basedOn w:val="Absatz-Standardschriftart"/>
    <w:uiPriority w:val="99"/>
    <w:semiHidden/>
    <w:unhideWhenUsed/>
    <w:rsid w:val="008B1FBD"/>
    <w:rPr>
      <w:sz w:val="16"/>
      <w:szCs w:val="16"/>
    </w:rPr>
  </w:style>
  <w:style w:type="paragraph" w:styleId="Kommentartext">
    <w:name w:val="annotation text"/>
    <w:basedOn w:val="Standard"/>
    <w:link w:val="KommentartextZchn"/>
    <w:uiPriority w:val="99"/>
    <w:semiHidden/>
    <w:unhideWhenUsed/>
    <w:rsid w:val="008B1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B1FBD"/>
    <w:rPr>
      <w:rFonts w:ascii="ClanPro-Book" w:eastAsia="Calibri" w:hAnsi="ClanPro-Book" w:cs="Times New Roman"/>
      <w:spacing w:val="2"/>
      <w:kern w:val="19"/>
      <w:sz w:val="20"/>
      <w:szCs w:val="20"/>
    </w:rPr>
  </w:style>
  <w:style w:type="paragraph" w:styleId="Kommentarthema">
    <w:name w:val="annotation subject"/>
    <w:basedOn w:val="Kommentartext"/>
    <w:next w:val="Kommentartext"/>
    <w:link w:val="KommentarthemaZchn"/>
    <w:uiPriority w:val="99"/>
    <w:semiHidden/>
    <w:unhideWhenUsed/>
    <w:rsid w:val="008B1FBD"/>
    <w:rPr>
      <w:b/>
      <w:bCs/>
    </w:rPr>
  </w:style>
  <w:style w:type="character" w:customStyle="1" w:styleId="KommentarthemaZchn">
    <w:name w:val="Kommentarthema Zchn"/>
    <w:basedOn w:val="KommentartextZchn"/>
    <w:link w:val="Kommentarthema"/>
    <w:uiPriority w:val="99"/>
    <w:semiHidden/>
    <w:rsid w:val="008B1FBD"/>
    <w:rPr>
      <w:rFonts w:ascii="ClanPro-Book" w:eastAsia="Calibri" w:hAnsi="ClanPro-Book" w:cs="Times New Roman"/>
      <w:b/>
      <w:bCs/>
      <w:spacing w:val="2"/>
      <w:kern w:val="19"/>
      <w:sz w:val="20"/>
      <w:szCs w:val="20"/>
    </w:rPr>
  </w:style>
  <w:style w:type="paragraph" w:styleId="StandardWeb">
    <w:name w:val="Normal (Web)"/>
    <w:basedOn w:val="Standard"/>
    <w:uiPriority w:val="99"/>
    <w:unhideWhenUsed/>
    <w:rsid w:val="00C44C99"/>
    <w:pPr>
      <w:spacing w:before="100" w:beforeAutospacing="1" w:after="100" w:afterAutospacing="1" w:line="240" w:lineRule="auto"/>
    </w:pPr>
    <w:rPr>
      <w:rFonts w:ascii="Times New Roman" w:eastAsia="Times New Roman" w:hAnsi="Times New Roman"/>
      <w:spacing w:val="0"/>
      <w:kern w:val="0"/>
      <w:sz w:val="24"/>
      <w:szCs w:val="24"/>
      <w:lang w:eastAsia="de-AT"/>
    </w:rPr>
  </w:style>
  <w:style w:type="paragraph" w:styleId="KeinLeerraum">
    <w:name w:val="No Spacing"/>
    <w:uiPriority w:val="1"/>
    <w:qFormat/>
    <w:rsid w:val="00B6235F"/>
    <w:pPr>
      <w:spacing w:after="0" w:line="240" w:lineRule="auto"/>
    </w:pPr>
  </w:style>
  <w:style w:type="character" w:customStyle="1" w:styleId="apple-style-span">
    <w:name w:val="apple-style-span"/>
    <w:basedOn w:val="Absatz-Standardschriftart"/>
    <w:rsid w:val="006158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1D00"/>
    <w:pPr>
      <w:spacing w:after="0" w:line="284" w:lineRule="exact"/>
    </w:pPr>
    <w:rPr>
      <w:rFonts w:ascii="ClanPro-Book" w:eastAsia="Calibri" w:hAnsi="ClanPro-Book" w:cs="Times New Roman"/>
      <w:spacing w:val="2"/>
      <w:kern w:val="19"/>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B1D0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B1D00"/>
    <w:rPr>
      <w:rFonts w:ascii="ClanPro-Book" w:eastAsia="Calibri" w:hAnsi="ClanPro-Book" w:cs="Times New Roman"/>
      <w:spacing w:val="2"/>
      <w:kern w:val="19"/>
      <w:sz w:val="19"/>
    </w:rPr>
  </w:style>
  <w:style w:type="paragraph" w:styleId="Fuzeile">
    <w:name w:val="footer"/>
    <w:basedOn w:val="Standard"/>
    <w:link w:val="FuzeileZchn"/>
    <w:uiPriority w:val="99"/>
    <w:unhideWhenUsed/>
    <w:rsid w:val="001B1D0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B1D00"/>
    <w:rPr>
      <w:rFonts w:ascii="ClanPro-Book" w:eastAsia="Calibri" w:hAnsi="ClanPro-Book" w:cs="Times New Roman"/>
      <w:spacing w:val="2"/>
      <w:kern w:val="19"/>
      <w:sz w:val="19"/>
    </w:rPr>
  </w:style>
  <w:style w:type="character" w:styleId="Seitenzahl">
    <w:name w:val="page number"/>
    <w:semiHidden/>
    <w:rsid w:val="001B1D00"/>
    <w:rPr>
      <w:sz w:val="13"/>
    </w:rPr>
  </w:style>
  <w:style w:type="paragraph" w:customStyle="1" w:styleId="KUBB">
    <w:name w:val="KUB B"/>
    <w:basedOn w:val="Standard"/>
    <w:link w:val="KUBBZchn"/>
    <w:qFormat/>
    <w:rsid w:val="001B1D00"/>
    <w:rPr>
      <w:rFonts w:ascii="ClanPro-Bold" w:hAnsi="ClanPro-Bold"/>
    </w:rPr>
  </w:style>
  <w:style w:type="paragraph" w:customStyle="1" w:styleId="KUBT1S">
    <w:name w:val="KUB T1 S"/>
    <w:basedOn w:val="Standard"/>
    <w:next w:val="Standard"/>
    <w:link w:val="KUBT1SZchn"/>
    <w:qFormat/>
    <w:rsid w:val="001B1D00"/>
    <w:pPr>
      <w:spacing w:line="851" w:lineRule="exact"/>
      <w:ind w:right="-1703"/>
    </w:pPr>
    <w:rPr>
      <w:rFonts w:ascii="ClanPro-Bold" w:hAnsi="ClanPro-Bold"/>
      <w:spacing w:val="10"/>
      <w:sz w:val="57"/>
      <w:szCs w:val="57"/>
    </w:rPr>
  </w:style>
  <w:style w:type="character" w:customStyle="1" w:styleId="KUBBZchn">
    <w:name w:val="KUB B Zchn"/>
    <w:link w:val="KUBB"/>
    <w:rsid w:val="001B1D00"/>
    <w:rPr>
      <w:rFonts w:ascii="ClanPro-Bold" w:eastAsia="Calibri" w:hAnsi="ClanPro-Bold" w:cs="Times New Roman"/>
      <w:spacing w:val="2"/>
      <w:kern w:val="19"/>
      <w:sz w:val="19"/>
    </w:rPr>
  </w:style>
  <w:style w:type="character" w:customStyle="1" w:styleId="KUBT1SZchn">
    <w:name w:val="KUB T1 S Zchn"/>
    <w:link w:val="KUBT1S"/>
    <w:rsid w:val="001B1D00"/>
    <w:rPr>
      <w:rFonts w:ascii="ClanPro-Bold" w:eastAsia="Calibri" w:hAnsi="ClanPro-Bold" w:cs="Times New Roman"/>
      <w:spacing w:val="10"/>
      <w:kern w:val="19"/>
      <w:sz w:val="57"/>
      <w:szCs w:val="57"/>
    </w:rPr>
  </w:style>
  <w:style w:type="paragraph" w:customStyle="1" w:styleId="KUBT2S">
    <w:name w:val="KUB T2 S"/>
    <w:basedOn w:val="KUBT1S"/>
    <w:next w:val="Standard"/>
    <w:link w:val="KUBT2SZchn"/>
    <w:qFormat/>
    <w:rsid w:val="001B1D00"/>
    <w:rPr>
      <w:rFonts w:ascii="ClanPro-Book" w:hAnsi="ClanPro-Book"/>
    </w:rPr>
  </w:style>
  <w:style w:type="character" w:customStyle="1" w:styleId="KUBT2SZchn">
    <w:name w:val="KUB T2 S Zchn"/>
    <w:link w:val="KUBT2S"/>
    <w:rsid w:val="001B1D00"/>
    <w:rPr>
      <w:rFonts w:ascii="ClanPro-Book" w:eastAsia="Calibri" w:hAnsi="ClanPro-Book" w:cs="Times New Roman"/>
      <w:spacing w:val="10"/>
      <w:kern w:val="19"/>
      <w:sz w:val="57"/>
      <w:szCs w:val="57"/>
    </w:rPr>
  </w:style>
  <w:style w:type="paragraph" w:customStyle="1" w:styleId="KUBListe">
    <w:name w:val="KUB Liste"/>
    <w:basedOn w:val="Listenabsatz"/>
    <w:link w:val="KUBListeZchn"/>
    <w:qFormat/>
    <w:rsid w:val="001B1D00"/>
    <w:pPr>
      <w:numPr>
        <w:numId w:val="1"/>
      </w:numPr>
      <w:ind w:left="284" w:hanging="284"/>
    </w:pPr>
  </w:style>
  <w:style w:type="character" w:customStyle="1" w:styleId="KUBListeZchn">
    <w:name w:val="KUB Liste Zchn"/>
    <w:basedOn w:val="Absatz-Standardschriftart"/>
    <w:link w:val="KUBListe"/>
    <w:rsid w:val="001B1D00"/>
    <w:rPr>
      <w:rFonts w:ascii="ClanPro-Book" w:eastAsia="Calibri" w:hAnsi="ClanPro-Book" w:cs="Times New Roman"/>
      <w:spacing w:val="2"/>
      <w:kern w:val="19"/>
      <w:sz w:val="19"/>
    </w:rPr>
  </w:style>
  <w:style w:type="paragraph" w:customStyle="1" w:styleId="StandardoZA">
    <w:name w:val="Standard oZA"/>
    <w:basedOn w:val="Standard"/>
    <w:next w:val="Standard"/>
    <w:link w:val="StandardoZAZchn"/>
    <w:qFormat/>
    <w:rsid w:val="001B1D00"/>
    <w:pPr>
      <w:spacing w:line="240" w:lineRule="auto"/>
      <w:ind w:left="-2835"/>
    </w:pPr>
    <w:rPr>
      <w:noProof/>
      <w:lang w:eastAsia="de-AT"/>
    </w:rPr>
  </w:style>
  <w:style w:type="character" w:customStyle="1" w:styleId="StandardoZAZchn">
    <w:name w:val="Standard oZA Zchn"/>
    <w:link w:val="StandardoZA"/>
    <w:rsid w:val="001B1D00"/>
    <w:rPr>
      <w:rFonts w:ascii="ClanPro-Book" w:eastAsia="Calibri" w:hAnsi="ClanPro-Book" w:cs="Times New Roman"/>
      <w:noProof/>
      <w:spacing w:val="2"/>
      <w:kern w:val="19"/>
      <w:sz w:val="19"/>
      <w:lang w:eastAsia="de-AT"/>
    </w:rPr>
  </w:style>
  <w:style w:type="character" w:styleId="Hyperlink">
    <w:name w:val="Hyperlink"/>
    <w:basedOn w:val="Absatz-Standardschriftart"/>
    <w:uiPriority w:val="99"/>
    <w:unhideWhenUsed/>
    <w:rsid w:val="001B1D00"/>
    <w:rPr>
      <w:color w:val="0000FF" w:themeColor="hyperlink"/>
      <w:u w:val="single"/>
    </w:rPr>
  </w:style>
  <w:style w:type="paragraph" w:styleId="Listenabsatz">
    <w:name w:val="List Paragraph"/>
    <w:basedOn w:val="Standard"/>
    <w:uiPriority w:val="34"/>
    <w:qFormat/>
    <w:rsid w:val="001B1D00"/>
    <w:pPr>
      <w:ind w:left="720"/>
      <w:contextualSpacing/>
    </w:pPr>
  </w:style>
  <w:style w:type="paragraph" w:styleId="Sprechblasentext">
    <w:name w:val="Balloon Text"/>
    <w:basedOn w:val="Standard"/>
    <w:link w:val="SprechblasentextZchn"/>
    <w:uiPriority w:val="99"/>
    <w:semiHidden/>
    <w:unhideWhenUsed/>
    <w:rsid w:val="001B1D0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1D00"/>
    <w:rPr>
      <w:rFonts w:ascii="Tahoma" w:eastAsia="Calibri" w:hAnsi="Tahoma" w:cs="Tahoma"/>
      <w:spacing w:val="2"/>
      <w:kern w:val="19"/>
      <w:sz w:val="16"/>
      <w:szCs w:val="16"/>
    </w:rPr>
  </w:style>
  <w:style w:type="paragraph" w:styleId="NurText">
    <w:name w:val="Plain Text"/>
    <w:basedOn w:val="Standard"/>
    <w:link w:val="NurTextZchn"/>
    <w:uiPriority w:val="99"/>
    <w:unhideWhenUsed/>
    <w:rsid w:val="008A3874"/>
    <w:pPr>
      <w:spacing w:line="240" w:lineRule="auto"/>
    </w:pPr>
    <w:rPr>
      <w:rFonts w:ascii="Arial" w:eastAsiaTheme="minorHAnsi" w:hAnsi="Arial" w:cstheme="minorBidi"/>
      <w:spacing w:val="0"/>
      <w:kern w:val="0"/>
      <w:sz w:val="22"/>
      <w:szCs w:val="21"/>
    </w:rPr>
  </w:style>
  <w:style w:type="character" w:customStyle="1" w:styleId="NurTextZchn">
    <w:name w:val="Nur Text Zchn"/>
    <w:basedOn w:val="Absatz-Standardschriftart"/>
    <w:link w:val="NurText"/>
    <w:uiPriority w:val="99"/>
    <w:rsid w:val="008A3874"/>
    <w:rPr>
      <w:rFonts w:ascii="Arial" w:hAnsi="Arial"/>
      <w:szCs w:val="21"/>
    </w:rPr>
  </w:style>
  <w:style w:type="character" w:styleId="Kommentarzeichen">
    <w:name w:val="annotation reference"/>
    <w:basedOn w:val="Absatz-Standardschriftart"/>
    <w:uiPriority w:val="99"/>
    <w:semiHidden/>
    <w:unhideWhenUsed/>
    <w:rsid w:val="008B1FBD"/>
    <w:rPr>
      <w:sz w:val="16"/>
      <w:szCs w:val="16"/>
    </w:rPr>
  </w:style>
  <w:style w:type="paragraph" w:styleId="Kommentartext">
    <w:name w:val="annotation text"/>
    <w:basedOn w:val="Standard"/>
    <w:link w:val="KommentartextZchn"/>
    <w:uiPriority w:val="99"/>
    <w:semiHidden/>
    <w:unhideWhenUsed/>
    <w:rsid w:val="008B1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B1FBD"/>
    <w:rPr>
      <w:rFonts w:ascii="ClanPro-Book" w:eastAsia="Calibri" w:hAnsi="ClanPro-Book" w:cs="Times New Roman"/>
      <w:spacing w:val="2"/>
      <w:kern w:val="19"/>
      <w:sz w:val="20"/>
      <w:szCs w:val="20"/>
    </w:rPr>
  </w:style>
  <w:style w:type="paragraph" w:styleId="Kommentarthema">
    <w:name w:val="annotation subject"/>
    <w:basedOn w:val="Kommentartext"/>
    <w:next w:val="Kommentartext"/>
    <w:link w:val="KommentarthemaZchn"/>
    <w:uiPriority w:val="99"/>
    <w:semiHidden/>
    <w:unhideWhenUsed/>
    <w:rsid w:val="008B1FBD"/>
    <w:rPr>
      <w:b/>
      <w:bCs/>
    </w:rPr>
  </w:style>
  <w:style w:type="character" w:customStyle="1" w:styleId="KommentarthemaZchn">
    <w:name w:val="Kommentarthema Zchn"/>
    <w:basedOn w:val="KommentartextZchn"/>
    <w:link w:val="Kommentarthema"/>
    <w:uiPriority w:val="99"/>
    <w:semiHidden/>
    <w:rsid w:val="008B1FBD"/>
    <w:rPr>
      <w:rFonts w:ascii="ClanPro-Book" w:eastAsia="Calibri" w:hAnsi="ClanPro-Book" w:cs="Times New Roman"/>
      <w:b/>
      <w:bCs/>
      <w:spacing w:val="2"/>
      <w:kern w:val="19"/>
      <w:sz w:val="20"/>
      <w:szCs w:val="20"/>
    </w:rPr>
  </w:style>
  <w:style w:type="paragraph" w:styleId="StandardWeb">
    <w:name w:val="Normal (Web)"/>
    <w:basedOn w:val="Standard"/>
    <w:uiPriority w:val="99"/>
    <w:unhideWhenUsed/>
    <w:rsid w:val="00C44C99"/>
    <w:pPr>
      <w:spacing w:before="100" w:beforeAutospacing="1" w:after="100" w:afterAutospacing="1" w:line="240" w:lineRule="auto"/>
    </w:pPr>
    <w:rPr>
      <w:rFonts w:ascii="Times New Roman" w:eastAsia="Times New Roman" w:hAnsi="Times New Roman"/>
      <w:spacing w:val="0"/>
      <w:kern w:val="0"/>
      <w:sz w:val="24"/>
      <w:szCs w:val="24"/>
      <w:lang w:eastAsia="de-AT"/>
    </w:rPr>
  </w:style>
  <w:style w:type="paragraph" w:styleId="KeinLeerraum">
    <w:name w:val="No Spacing"/>
    <w:uiPriority w:val="1"/>
    <w:qFormat/>
    <w:rsid w:val="00B6235F"/>
    <w:pPr>
      <w:spacing w:after="0" w:line="240" w:lineRule="auto"/>
    </w:pPr>
  </w:style>
  <w:style w:type="character" w:customStyle="1" w:styleId="apple-style-span">
    <w:name w:val="apple-style-span"/>
    <w:basedOn w:val="Absatz-Standardschriftart"/>
    <w:rsid w:val="00615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5936">
      <w:bodyDiv w:val="1"/>
      <w:marLeft w:val="0"/>
      <w:marRight w:val="0"/>
      <w:marTop w:val="0"/>
      <w:marBottom w:val="0"/>
      <w:divBdr>
        <w:top w:val="none" w:sz="0" w:space="0" w:color="auto"/>
        <w:left w:val="none" w:sz="0" w:space="0" w:color="auto"/>
        <w:bottom w:val="none" w:sz="0" w:space="0" w:color="auto"/>
        <w:right w:val="none" w:sz="0" w:space="0" w:color="auto"/>
      </w:divBdr>
    </w:div>
    <w:div w:id="667169171">
      <w:bodyDiv w:val="1"/>
      <w:marLeft w:val="0"/>
      <w:marRight w:val="0"/>
      <w:marTop w:val="0"/>
      <w:marBottom w:val="0"/>
      <w:divBdr>
        <w:top w:val="none" w:sz="0" w:space="0" w:color="auto"/>
        <w:left w:val="none" w:sz="0" w:space="0" w:color="auto"/>
        <w:bottom w:val="none" w:sz="0" w:space="0" w:color="auto"/>
        <w:right w:val="none" w:sz="0" w:space="0" w:color="auto"/>
      </w:divBdr>
    </w:div>
    <w:div w:id="995106426">
      <w:bodyDiv w:val="1"/>
      <w:marLeft w:val="0"/>
      <w:marRight w:val="0"/>
      <w:marTop w:val="0"/>
      <w:marBottom w:val="0"/>
      <w:divBdr>
        <w:top w:val="none" w:sz="0" w:space="0" w:color="auto"/>
        <w:left w:val="none" w:sz="0" w:space="0" w:color="auto"/>
        <w:bottom w:val="none" w:sz="0" w:space="0" w:color="auto"/>
        <w:right w:val="none" w:sz="0" w:space="0" w:color="auto"/>
      </w:divBdr>
    </w:div>
    <w:div w:id="1777943008">
      <w:bodyDiv w:val="1"/>
      <w:marLeft w:val="0"/>
      <w:marRight w:val="0"/>
      <w:marTop w:val="0"/>
      <w:marBottom w:val="0"/>
      <w:divBdr>
        <w:top w:val="none" w:sz="0" w:space="0" w:color="auto"/>
        <w:left w:val="none" w:sz="0" w:space="0" w:color="auto"/>
        <w:bottom w:val="none" w:sz="0" w:space="0" w:color="auto"/>
        <w:right w:val="none" w:sz="0" w:space="0" w:color="auto"/>
      </w:divBdr>
    </w:div>
    <w:div w:id="195671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halbritter@kunsthaus-bregenz.a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halbritter@kunsthaus-bregenz.at"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halbritter@kunsthaus-bregenz.at" TargetMode="External"/><Relationship Id="rId5" Type="http://schemas.openxmlformats.org/officeDocument/2006/relationships/settings" Target="settings.xml"/><Relationship Id="rId15" Type="http://schemas.openxmlformats.org/officeDocument/2006/relationships/hyperlink" Target="mailto:m.halbritter@kunsthaus-bregenz.at" TargetMode="External"/><Relationship Id="rId10" Type="http://schemas.openxmlformats.org/officeDocument/2006/relationships/hyperlink" Target="mailto:m.halbritter@kunsthaus-bregenz.a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ourismus@bregenz.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F90CD-34E8-4C4B-BEFC-B4ECBBC9D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181A423C.dotm</Template>
  <TotalTime>0</TotalTime>
  <Pages>10</Pages>
  <Words>1903</Words>
  <Characters>11990</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VKB</Company>
  <LinksUpToDate>false</LinksUpToDate>
  <CharactersWithSpaces>13866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Feurstein</dc:creator>
  <cp:lastModifiedBy>Laura Heinzle</cp:lastModifiedBy>
  <cp:revision>2</cp:revision>
  <cp:lastPrinted>2019-03-12T15:19:00Z</cp:lastPrinted>
  <dcterms:created xsi:type="dcterms:W3CDTF">2019-03-13T14:39:00Z</dcterms:created>
  <dcterms:modified xsi:type="dcterms:W3CDTF">2019-03-13T14:39:00Z</dcterms:modified>
</cp:coreProperties>
</file>